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7380"/>
        <w:gridCol w:w="1495"/>
      </w:tblGrid>
      <w:tr w:rsidR="00280932" w14:paraId="38DACA60" w14:textId="77777777" w:rsidTr="00201055">
        <w:trPr>
          <w:trHeight w:val="290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5D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n/n</w:t>
            </w:r>
          </w:p>
        </w:tc>
        <w:tc>
          <w:tcPr>
            <w:tcW w:w="7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5E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5F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280932" w14:paraId="38DACA64" w14:textId="77777777" w:rsidTr="00201055">
        <w:trPr>
          <w:trHeight w:val="305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61" w14:textId="77777777" w:rsidR="00280932" w:rsidRDefault="00201055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62" w14:textId="30557EBA" w:rsidR="00280932" w:rsidRPr="00A95C59" w:rsidRDefault="00553F3C" w:rsidP="00B152D9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АПКШ 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«Континент» 3.</w:t>
            </w:r>
            <w:r w:rsidR="00AA1414" w:rsidRPr="00A95C5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83AA7" w:rsidRPr="00583AA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4367">
              <w:rPr>
                <w:rFonts w:ascii="Times New Roman" w:hAnsi="Times New Roman"/>
                <w:color w:val="000000"/>
                <w:sz w:val="24"/>
                <w:szCs w:val="24"/>
              </w:rPr>
              <w:t>ЦУС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Платформа </w:t>
            </w:r>
            <w:r w:rsidR="00EC5886">
              <w:rPr>
                <w:rFonts w:ascii="Times New Roman" w:hAnsi="Times New Roman"/>
                <w:color w:val="000000"/>
                <w:sz w:val="24"/>
                <w:szCs w:val="24"/>
              </w:rPr>
              <w:t>IPC-R50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63" w14:textId="77777777" w:rsidR="00280932" w:rsidRDefault="00201055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38DACA65" w14:textId="77777777" w:rsidR="00025A3C" w:rsidRDefault="00025A3C" w:rsidP="00025A3C">
      <w:pPr>
        <w:spacing w:before="120" w:after="120"/>
        <w:jc w:val="both"/>
        <w:rPr>
          <w:rFonts w:ascii="Times New Roman" w:hAnsi="Times New Roman"/>
        </w:rPr>
      </w:pPr>
    </w:p>
    <w:p w14:paraId="38DACA66" w14:textId="50380F6A" w:rsidR="00B756C1" w:rsidRPr="00EC5886" w:rsidRDefault="00174367" w:rsidP="00025A3C">
      <w:pPr>
        <w:spacing w:before="120" w:after="120"/>
        <w:jc w:val="both"/>
        <w:rPr>
          <w:rFonts w:ascii="Times New Roman" w:hAnsi="Times New Roman"/>
          <w:b/>
          <w:color w:val="FF0000"/>
          <w:lang w:val="en-US"/>
        </w:rPr>
      </w:pPr>
      <w:r>
        <w:rPr>
          <w:rFonts w:ascii="Times New Roman" w:hAnsi="Times New Roman"/>
          <w:b/>
          <w:color w:val="FF0000"/>
        </w:rPr>
        <w:t>ЦУС</w:t>
      </w:r>
      <w:r w:rsidR="00C05753" w:rsidRPr="00EC5886">
        <w:rPr>
          <w:rFonts w:ascii="Times New Roman" w:hAnsi="Times New Roman"/>
          <w:b/>
          <w:color w:val="FF0000"/>
          <w:lang w:val="en-US"/>
        </w:rPr>
        <w:t xml:space="preserve"> </w:t>
      </w:r>
      <w:r w:rsidR="00EC5886">
        <w:rPr>
          <w:rFonts w:ascii="Times New Roman" w:hAnsi="Times New Roman"/>
          <w:b/>
          <w:color w:val="FF0000"/>
          <w:lang w:val="en-US"/>
        </w:rPr>
        <w:t>IPC-R50</w:t>
      </w:r>
      <w:r w:rsidR="00B152D9" w:rsidRPr="00EC5886">
        <w:rPr>
          <w:rFonts w:ascii="Times New Roman" w:hAnsi="Times New Roman"/>
          <w:b/>
          <w:color w:val="FF0000"/>
          <w:lang w:val="en-US"/>
        </w:rPr>
        <w:t xml:space="preserve"> (</w:t>
      </w:r>
      <w:r w:rsidR="00EC5886">
        <w:rPr>
          <w:rFonts w:ascii="Times New Roman" w:hAnsi="Times New Roman"/>
          <w:b/>
          <w:color w:val="FF0000"/>
          <w:lang w:val="en-US"/>
        </w:rPr>
        <w:t>SC R15</w:t>
      </w:r>
      <w:r w:rsidR="00B152D9" w:rsidRPr="00EC5886">
        <w:rPr>
          <w:rFonts w:ascii="Times New Roman" w:hAnsi="Times New Roman"/>
          <w:b/>
          <w:color w:val="FF0000"/>
          <w:lang w:val="en-US"/>
        </w:rPr>
        <w:t>)</w:t>
      </w:r>
    </w:p>
    <w:p w14:paraId="38DACA67" w14:textId="111C6B10" w:rsidR="00B756C1" w:rsidRPr="00B756C1" w:rsidRDefault="00174367" w:rsidP="00B756C1">
      <w:pPr>
        <w:spacing w:before="120" w:after="120"/>
        <w:rPr>
          <w:b/>
          <w:bCs/>
        </w:rPr>
      </w:pPr>
      <w:r>
        <w:rPr>
          <w:b/>
          <w:bCs/>
        </w:rPr>
        <w:t>ЦУС</w:t>
      </w:r>
      <w:r w:rsidR="00B756C1" w:rsidRPr="00B756C1">
        <w:rPr>
          <w:b/>
          <w:bCs/>
        </w:rPr>
        <w:t xml:space="preserve"> АПКШ Континент или его аналог, должен быть выполнен в виде законченного аппаратно</w:t>
      </w:r>
      <w:r w:rsidR="00C3453A">
        <w:rPr>
          <w:b/>
          <w:bCs/>
        </w:rPr>
        <w:t>-</w:t>
      </w:r>
      <w:r w:rsidR="00B756C1" w:rsidRPr="00B756C1">
        <w:rPr>
          <w:b/>
          <w:bCs/>
        </w:rPr>
        <w:t>программного комплекса с предварительно установленным ПО, и встроенной операционной системой FreeBSD.</w:t>
      </w:r>
    </w:p>
    <w:p w14:paraId="38DACA68" w14:textId="0FB4D0E0" w:rsidR="00B756C1" w:rsidRPr="00B66378" w:rsidRDefault="00174367" w:rsidP="00B152D9">
      <w:pPr>
        <w:numPr>
          <w:ilvl w:val="1"/>
          <w:numId w:val="1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ЦУС</w:t>
      </w:r>
      <w:r w:rsidR="00B756C1" w:rsidRPr="00B66378">
        <w:rPr>
          <w:rFonts w:ascii="Times New Roman" w:hAnsi="Times New Roman"/>
          <w:b/>
          <w:sz w:val="24"/>
          <w:szCs w:val="24"/>
        </w:rPr>
        <w:t xml:space="preserve"> АПКШ «Континент» </w:t>
      </w:r>
      <w:r w:rsidR="00EC5886">
        <w:rPr>
          <w:rFonts w:ascii="Times New Roman" w:hAnsi="Times New Roman"/>
          <w:b/>
          <w:sz w:val="24"/>
          <w:szCs w:val="24"/>
        </w:rPr>
        <w:t>IPC-R50</w:t>
      </w:r>
      <w:r w:rsidR="00B756C1" w:rsidRPr="00B66378">
        <w:rPr>
          <w:rFonts w:ascii="Times New Roman" w:hAnsi="Times New Roman"/>
          <w:b/>
          <w:sz w:val="24"/>
          <w:szCs w:val="24"/>
        </w:rPr>
        <w:t xml:space="preserve"> или эквивалент должен </w:t>
      </w:r>
      <w:r w:rsidR="00A2780D" w:rsidRPr="00B66378">
        <w:rPr>
          <w:rFonts w:ascii="Times New Roman" w:hAnsi="Times New Roman"/>
          <w:b/>
          <w:sz w:val="24"/>
          <w:szCs w:val="24"/>
        </w:rPr>
        <w:t>о</w:t>
      </w:r>
      <w:r w:rsidR="00A2780D">
        <w:rPr>
          <w:rFonts w:ascii="Times New Roman" w:hAnsi="Times New Roman"/>
          <w:b/>
          <w:sz w:val="24"/>
          <w:szCs w:val="24"/>
        </w:rPr>
        <w:t>беспечивать</w:t>
      </w:r>
      <w:r w:rsidR="00B756C1" w:rsidRPr="00B66378">
        <w:rPr>
          <w:rFonts w:ascii="Times New Roman" w:hAnsi="Times New Roman"/>
          <w:b/>
          <w:sz w:val="24"/>
          <w:szCs w:val="24"/>
        </w:rPr>
        <w:t>:</w:t>
      </w:r>
    </w:p>
    <w:p w14:paraId="3CFD9589" w14:textId="52F28AB7" w:rsidR="00C732A2" w:rsidRDefault="00C732A2" w:rsidP="005268E9">
      <w:pPr>
        <w:pStyle w:val="a5"/>
        <w:numPr>
          <w:ilvl w:val="0"/>
          <w:numId w:val="6"/>
        </w:numPr>
      </w:pPr>
      <w:r>
        <w:t xml:space="preserve">максимальное количество устройств Континент под управлением ЦУС: </w:t>
      </w:r>
      <w:r w:rsidR="00EC5886" w:rsidRPr="00EC5886">
        <w:t>7</w:t>
      </w:r>
      <w:r w:rsidR="00613C17">
        <w:t>0</w:t>
      </w:r>
      <w:r>
        <w:t xml:space="preserve"> (топология звезда), </w:t>
      </w:r>
      <w:r w:rsidR="00EC5886" w:rsidRPr="00EC5886">
        <w:t>20 (</w:t>
      </w:r>
      <w:r>
        <w:t xml:space="preserve">топология </w:t>
      </w:r>
      <w:r w:rsidRPr="005268E9">
        <w:t>Full</w:t>
      </w:r>
      <w:r w:rsidRPr="0048679B">
        <w:t xml:space="preserve"> </w:t>
      </w:r>
      <w:r w:rsidRPr="005268E9">
        <w:t>Mesh</w:t>
      </w:r>
      <w:r w:rsidR="00EC5886" w:rsidRPr="00EC5886">
        <w:t>)</w:t>
      </w:r>
      <w:r w:rsidRPr="0048679B">
        <w:t>;</w:t>
      </w:r>
    </w:p>
    <w:p w14:paraId="675E7DA9" w14:textId="77777777" w:rsidR="00C732A2" w:rsidRPr="007F4901" w:rsidRDefault="00C732A2" w:rsidP="005268E9">
      <w:pPr>
        <w:pStyle w:val="a5"/>
        <w:numPr>
          <w:ilvl w:val="0"/>
          <w:numId w:val="6"/>
        </w:numPr>
      </w:pPr>
      <w:r w:rsidRPr="007F4901">
        <w:t xml:space="preserve">аутентификацию </w:t>
      </w:r>
      <w:r w:rsidRPr="00C732A2">
        <w:t>устройств Континент</w:t>
      </w:r>
      <w:r w:rsidRPr="007F4901">
        <w:t>;</w:t>
      </w:r>
    </w:p>
    <w:p w14:paraId="2F07B4E1" w14:textId="77777777" w:rsidR="00C732A2" w:rsidRPr="007F4901" w:rsidRDefault="00C732A2" w:rsidP="005268E9">
      <w:pPr>
        <w:pStyle w:val="a5"/>
        <w:numPr>
          <w:ilvl w:val="0"/>
          <w:numId w:val="6"/>
        </w:numPr>
      </w:pPr>
      <w:r w:rsidRPr="007F4901">
        <w:t xml:space="preserve">централизованное управление сетью </w:t>
      </w:r>
      <w:r w:rsidRPr="00C732A2">
        <w:t>устройств Континент</w:t>
      </w:r>
      <w:r w:rsidRPr="007F4901">
        <w:t>;</w:t>
      </w:r>
    </w:p>
    <w:p w14:paraId="55B2F893" w14:textId="77777777" w:rsidR="00C732A2" w:rsidRPr="007F4901" w:rsidRDefault="00C732A2" w:rsidP="005268E9">
      <w:pPr>
        <w:pStyle w:val="a5"/>
        <w:numPr>
          <w:ilvl w:val="0"/>
          <w:numId w:val="6"/>
        </w:numPr>
      </w:pPr>
      <w:r w:rsidRPr="007F4901">
        <w:t xml:space="preserve">мониторинг и протоколирование состояния сети </w:t>
      </w:r>
      <w:r>
        <w:t>устройства Континент</w:t>
      </w:r>
      <w:r w:rsidRPr="007F4901">
        <w:t>;</w:t>
      </w:r>
    </w:p>
    <w:p w14:paraId="4DF6FB44" w14:textId="77777777" w:rsidR="00C732A2" w:rsidRPr="007F4901" w:rsidRDefault="00C732A2" w:rsidP="005268E9">
      <w:pPr>
        <w:pStyle w:val="a5"/>
        <w:numPr>
          <w:ilvl w:val="0"/>
          <w:numId w:val="6"/>
        </w:numPr>
      </w:pPr>
      <w:r w:rsidRPr="007F4901">
        <w:t xml:space="preserve">получение и временное хранение журналов регистрации </w:t>
      </w:r>
      <w:r>
        <w:t>устройств Континент</w:t>
      </w:r>
      <w:r w:rsidRPr="007F4901">
        <w:t>;</w:t>
      </w:r>
    </w:p>
    <w:p w14:paraId="17122DB5" w14:textId="77777777" w:rsidR="00C732A2" w:rsidRPr="007F4901" w:rsidRDefault="00C732A2" w:rsidP="005268E9">
      <w:pPr>
        <w:pStyle w:val="a5"/>
        <w:numPr>
          <w:ilvl w:val="0"/>
          <w:numId w:val="6"/>
        </w:numPr>
      </w:pPr>
      <w:r w:rsidRPr="007F4901">
        <w:t xml:space="preserve">регистрацию событий, связанных с управлением </w:t>
      </w:r>
      <w:r>
        <w:t>устройствами Континент</w:t>
      </w:r>
      <w:r w:rsidRPr="007F4901">
        <w:t>;</w:t>
      </w:r>
    </w:p>
    <w:p w14:paraId="2F702F9A" w14:textId="77777777" w:rsidR="00C732A2" w:rsidRPr="007F4901" w:rsidRDefault="00C732A2" w:rsidP="005268E9">
      <w:pPr>
        <w:pStyle w:val="a5"/>
        <w:numPr>
          <w:ilvl w:val="0"/>
          <w:numId w:val="6"/>
        </w:numPr>
      </w:pPr>
      <w:r w:rsidRPr="007F4901">
        <w:t xml:space="preserve">хранение конфигураций </w:t>
      </w:r>
      <w:r>
        <w:t>устройств Континент</w:t>
      </w:r>
      <w:r w:rsidRPr="007F4901">
        <w:t>;</w:t>
      </w:r>
    </w:p>
    <w:p w14:paraId="7DDEFF48" w14:textId="77777777" w:rsidR="00C732A2" w:rsidRDefault="00C732A2" w:rsidP="005268E9">
      <w:pPr>
        <w:pStyle w:val="a5"/>
        <w:numPr>
          <w:ilvl w:val="0"/>
          <w:numId w:val="6"/>
        </w:numPr>
      </w:pPr>
      <w:r w:rsidRPr="007F4901">
        <w:t>рассылку конфигурацио</w:t>
      </w:r>
      <w:r>
        <w:t>нной информации</w:t>
      </w:r>
      <w:r w:rsidRPr="007F4901">
        <w:t>;</w:t>
      </w:r>
    </w:p>
    <w:p w14:paraId="6EF47346" w14:textId="77777777" w:rsidR="00C732A2" w:rsidRPr="00280932" w:rsidRDefault="00C732A2" w:rsidP="005268E9">
      <w:pPr>
        <w:pStyle w:val="a5"/>
        <w:numPr>
          <w:ilvl w:val="0"/>
          <w:numId w:val="6"/>
        </w:numPr>
      </w:pPr>
      <w:r w:rsidRPr="00280932">
        <w:t>централизованное управление криптографическими ключами</w:t>
      </w:r>
      <w:r w:rsidRPr="007F4901">
        <w:t>;</w:t>
      </w:r>
    </w:p>
    <w:p w14:paraId="32F74A07" w14:textId="77777777" w:rsidR="00C732A2" w:rsidRPr="00280932" w:rsidRDefault="00C732A2" w:rsidP="005268E9">
      <w:pPr>
        <w:pStyle w:val="a5"/>
        <w:numPr>
          <w:ilvl w:val="0"/>
          <w:numId w:val="6"/>
        </w:numPr>
      </w:pPr>
      <w:r w:rsidRPr="00280932">
        <w:t>восстановление информации о состоянии комплекса из резервной копии;</w:t>
      </w:r>
    </w:p>
    <w:p w14:paraId="53DFC349" w14:textId="77777777" w:rsidR="00C732A2" w:rsidRDefault="00C732A2" w:rsidP="005268E9">
      <w:pPr>
        <w:pStyle w:val="a5"/>
        <w:numPr>
          <w:ilvl w:val="0"/>
          <w:numId w:val="6"/>
        </w:numPr>
      </w:pPr>
      <w:r w:rsidRPr="00280932">
        <w:t>оповещение программы управления о событиях, требующих оперативного вмешательства администратора компл</w:t>
      </w:r>
      <w:r>
        <w:t>екса в режиме реального времени;</w:t>
      </w:r>
    </w:p>
    <w:p w14:paraId="4A53B211" w14:textId="77777777" w:rsidR="00C732A2" w:rsidRPr="001C03E7" w:rsidRDefault="00C732A2" w:rsidP="005268E9">
      <w:pPr>
        <w:pStyle w:val="a5"/>
        <w:numPr>
          <w:ilvl w:val="0"/>
          <w:numId w:val="6"/>
        </w:numPr>
      </w:pPr>
      <w:r w:rsidRPr="005268E9">
        <w:t>возможность синхронизации времени ЦУС с заданным сервером точного времени по протоколу NTP;</w:t>
      </w:r>
    </w:p>
    <w:p w14:paraId="07E31B42" w14:textId="77777777" w:rsidR="00C732A2" w:rsidRPr="001C03E7" w:rsidRDefault="00C732A2" w:rsidP="005268E9">
      <w:pPr>
        <w:pStyle w:val="a5"/>
        <w:numPr>
          <w:ilvl w:val="0"/>
          <w:numId w:val="6"/>
        </w:numPr>
      </w:pPr>
      <w:r w:rsidRPr="0006733E">
        <w:t>централизованное управление защитой сети</w:t>
      </w:r>
      <w:r w:rsidRPr="005268E9">
        <w:t>;</w:t>
      </w:r>
    </w:p>
    <w:p w14:paraId="2E9967BA" w14:textId="77777777" w:rsidR="00C732A2" w:rsidRPr="00B756C1" w:rsidRDefault="00C732A2" w:rsidP="005268E9">
      <w:pPr>
        <w:pStyle w:val="a5"/>
        <w:numPr>
          <w:ilvl w:val="0"/>
          <w:numId w:val="6"/>
        </w:numPr>
      </w:pPr>
      <w:r w:rsidRPr="00B756C1">
        <w:t>шифрование и имитозащиту данных, передаваемых по открытым каналам связи между защищенными сегментами сети VPN;</w:t>
      </w:r>
    </w:p>
    <w:p w14:paraId="4E2D1F9D" w14:textId="77777777" w:rsidR="00C732A2" w:rsidRPr="00B756C1" w:rsidRDefault="00C732A2" w:rsidP="005268E9">
      <w:pPr>
        <w:pStyle w:val="a5"/>
        <w:numPr>
          <w:ilvl w:val="0"/>
          <w:numId w:val="6"/>
        </w:numPr>
      </w:pPr>
      <w:r w:rsidRPr="00B756C1">
        <w:t>прием и передачу IP-пакетов по протоколам семейства TCP/IP;</w:t>
      </w:r>
    </w:p>
    <w:p w14:paraId="3422AA18" w14:textId="77777777" w:rsidR="00C732A2" w:rsidRPr="00B756C1" w:rsidRDefault="00C732A2" w:rsidP="005268E9">
      <w:pPr>
        <w:pStyle w:val="a5"/>
        <w:numPr>
          <w:ilvl w:val="0"/>
          <w:numId w:val="6"/>
        </w:numPr>
      </w:pPr>
      <w:r w:rsidRPr="00B756C1">
        <w:t>фильтрацию IP-пакетов в соответствии с заданными правилами фильтрации;</w:t>
      </w:r>
    </w:p>
    <w:p w14:paraId="30E42F50" w14:textId="77777777" w:rsidR="00C732A2" w:rsidRPr="00B756C1" w:rsidRDefault="00C732A2" w:rsidP="005268E9">
      <w:pPr>
        <w:pStyle w:val="a5"/>
        <w:numPr>
          <w:ilvl w:val="0"/>
          <w:numId w:val="6"/>
        </w:numPr>
      </w:pPr>
      <w:r w:rsidRPr="00B756C1">
        <w:t>аутентификацию подключаемых компьютеров;</w:t>
      </w:r>
    </w:p>
    <w:p w14:paraId="3CF7ECAD" w14:textId="77777777" w:rsidR="00C732A2" w:rsidRPr="00B756C1" w:rsidRDefault="00C732A2" w:rsidP="005268E9">
      <w:pPr>
        <w:pStyle w:val="a5"/>
        <w:numPr>
          <w:ilvl w:val="0"/>
          <w:numId w:val="6"/>
        </w:numPr>
      </w:pPr>
      <w:r w:rsidRPr="00B756C1">
        <w:t>защиту внутренних сегментов сети от несанкционированного доступа извне;</w:t>
      </w:r>
    </w:p>
    <w:p w14:paraId="18BA74B0" w14:textId="7B8122DF" w:rsidR="00174367" w:rsidRPr="00280932" w:rsidRDefault="00C732A2" w:rsidP="005268E9">
      <w:pPr>
        <w:pStyle w:val="a5"/>
        <w:numPr>
          <w:ilvl w:val="0"/>
          <w:numId w:val="6"/>
        </w:numPr>
      </w:pPr>
      <w:r w:rsidRPr="00B756C1">
        <w:t>скрытие внутренней структуры защищаемы</w:t>
      </w:r>
      <w:r>
        <w:t>х сегментов сети</w:t>
      </w:r>
      <w:r w:rsidRPr="001C03E7">
        <w:t>.</w:t>
      </w:r>
    </w:p>
    <w:p w14:paraId="38DACA70" w14:textId="5D44EDBA" w:rsidR="00B756C1" w:rsidRPr="00B66378" w:rsidRDefault="00B756C1" w:rsidP="00B152D9">
      <w:pPr>
        <w:numPr>
          <w:ilvl w:val="1"/>
          <w:numId w:val="1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B66378">
        <w:rPr>
          <w:rFonts w:ascii="Times New Roman" w:hAnsi="Times New Roman"/>
          <w:b/>
          <w:sz w:val="24"/>
          <w:szCs w:val="24"/>
        </w:rPr>
        <w:t xml:space="preserve">Требования к аппаратной части </w:t>
      </w:r>
      <w:r w:rsidR="00174367">
        <w:rPr>
          <w:rFonts w:ascii="Times New Roman" w:hAnsi="Times New Roman"/>
          <w:b/>
          <w:sz w:val="24"/>
          <w:szCs w:val="24"/>
        </w:rPr>
        <w:t>ЦУС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6378">
        <w:rPr>
          <w:rFonts w:ascii="Times New Roman" w:hAnsi="Times New Roman"/>
          <w:b/>
          <w:sz w:val="24"/>
          <w:szCs w:val="24"/>
        </w:rPr>
        <w:t xml:space="preserve">АПКШ «Континент» </w:t>
      </w:r>
      <w:r w:rsidR="00EC5886">
        <w:rPr>
          <w:rFonts w:ascii="Times New Roman" w:hAnsi="Times New Roman"/>
          <w:b/>
          <w:sz w:val="24"/>
          <w:szCs w:val="24"/>
        </w:rPr>
        <w:t>IPC-R50</w:t>
      </w:r>
      <w:r w:rsidRPr="00B66378">
        <w:rPr>
          <w:rFonts w:ascii="Times New Roman" w:hAnsi="Times New Roman"/>
          <w:b/>
          <w:sz w:val="24"/>
          <w:szCs w:val="24"/>
        </w:rPr>
        <w:t xml:space="preserve"> или эквивалента:</w:t>
      </w:r>
    </w:p>
    <w:p w14:paraId="6811129D" w14:textId="77777777" w:rsidR="0035288B" w:rsidRDefault="0035288B" w:rsidP="0035288B">
      <w:pPr>
        <w:pStyle w:val="a5"/>
        <w:numPr>
          <w:ilvl w:val="0"/>
          <w:numId w:val="6"/>
        </w:numPr>
      </w:pPr>
      <w:r>
        <w:t>исполнение: mini-ITX, высота не более 1U;</w:t>
      </w:r>
    </w:p>
    <w:p w14:paraId="7203F4B0" w14:textId="77777777" w:rsidR="0035288B" w:rsidRDefault="0035288B" w:rsidP="0035288B">
      <w:pPr>
        <w:pStyle w:val="a5"/>
        <w:numPr>
          <w:ilvl w:val="0"/>
          <w:numId w:val="6"/>
        </w:numPr>
      </w:pPr>
      <w:r>
        <w:t>наличие крепежного комплекта для установки в монтажный шкаф 19'';</w:t>
      </w:r>
    </w:p>
    <w:p w14:paraId="1CCEF41C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одного процессора Intel Atom C3538;</w:t>
      </w:r>
    </w:p>
    <w:p w14:paraId="4A778680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8ГБ оперативной памяти;</w:t>
      </w:r>
    </w:p>
    <w:p w14:paraId="666FBC68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5 (пяти) сетевых интерфейсов:</w:t>
      </w:r>
    </w:p>
    <w:p w14:paraId="679BCECD" w14:textId="77777777" w:rsidR="0035288B" w:rsidRDefault="0035288B" w:rsidP="0035288B">
      <w:pPr>
        <w:pStyle w:val="a5"/>
        <w:numPr>
          <w:ilvl w:val="1"/>
          <w:numId w:val="29"/>
        </w:numPr>
      </w:pPr>
      <w:r>
        <w:t>4x 10/100/1000BASE-T RJ45;</w:t>
      </w:r>
    </w:p>
    <w:p w14:paraId="5F597353" w14:textId="77777777" w:rsidR="0035288B" w:rsidRDefault="0035288B" w:rsidP="0035288B">
      <w:pPr>
        <w:pStyle w:val="a5"/>
        <w:numPr>
          <w:ilvl w:val="1"/>
          <w:numId w:val="29"/>
        </w:numPr>
      </w:pPr>
      <w:r>
        <w:t>1x 1G SFP;</w:t>
      </w:r>
    </w:p>
    <w:p w14:paraId="05AA23BA" w14:textId="03997B44" w:rsidR="0035288B" w:rsidRDefault="0035288B" w:rsidP="0035288B">
      <w:pPr>
        <w:pStyle w:val="a5"/>
        <w:numPr>
          <w:ilvl w:val="0"/>
          <w:numId w:val="6"/>
        </w:numPr>
      </w:pPr>
      <w:r>
        <w:t xml:space="preserve">не менее 1 (одного) дискового накопителя </w:t>
      </w:r>
      <w:bookmarkStart w:id="0" w:name="_GoBack"/>
      <w:bookmarkEnd w:id="0"/>
      <w:r>
        <w:t>объемом не менее 64 ГБ;</w:t>
      </w:r>
    </w:p>
    <w:p w14:paraId="6B29519D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2 (двух) портов USB 2.0;</w:t>
      </w:r>
    </w:p>
    <w:p w14:paraId="2B2CD2F9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1 (одного) видео порта VGA;</w:t>
      </w:r>
    </w:p>
    <w:p w14:paraId="71A65353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1 (одного) последовательного (COM) порта с разъемом RJ45;</w:t>
      </w:r>
    </w:p>
    <w:p w14:paraId="14D79230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1 (одного) порта с разъемом RJ12 для подключения считывателя Touch Memory (iButton);</w:t>
      </w:r>
    </w:p>
    <w:p w14:paraId="2D0FF8CE" w14:textId="77777777" w:rsidR="0035288B" w:rsidRDefault="0035288B" w:rsidP="0035288B">
      <w:pPr>
        <w:pStyle w:val="a5"/>
        <w:numPr>
          <w:ilvl w:val="0"/>
          <w:numId w:val="6"/>
        </w:numPr>
      </w:pPr>
      <w:r>
        <w:t>носитель информации типа USB Flash Drive емкостью не менее 512 Мбайт;</w:t>
      </w:r>
    </w:p>
    <w:p w14:paraId="58C8C79C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2 (двух) персональных идентификатора Touch Memory iButton DS1992L;</w:t>
      </w:r>
    </w:p>
    <w:p w14:paraId="299E7E2B" w14:textId="77777777" w:rsidR="0035288B" w:rsidRDefault="0035288B" w:rsidP="0035288B">
      <w:pPr>
        <w:pStyle w:val="a5"/>
        <w:numPr>
          <w:ilvl w:val="0"/>
          <w:numId w:val="6"/>
        </w:numPr>
      </w:pPr>
      <w:r>
        <w:t>не менее 1 (одного) внешнего считывателя Touch Memory (iButton) с разъемом RJ12;</w:t>
      </w:r>
    </w:p>
    <w:p w14:paraId="405B10F0" w14:textId="77777777" w:rsidR="0035288B" w:rsidRDefault="0035288B" w:rsidP="0035288B">
      <w:pPr>
        <w:pStyle w:val="a5"/>
        <w:numPr>
          <w:ilvl w:val="0"/>
          <w:numId w:val="6"/>
        </w:numPr>
      </w:pPr>
      <w:r>
        <w:t>потребляемая мощность не более 30 Вт;</w:t>
      </w:r>
    </w:p>
    <w:p w14:paraId="00A58E73" w14:textId="77777777" w:rsidR="0035288B" w:rsidRDefault="0035288B" w:rsidP="0035288B">
      <w:pPr>
        <w:pStyle w:val="a5"/>
        <w:numPr>
          <w:ilvl w:val="0"/>
          <w:numId w:val="6"/>
        </w:numPr>
      </w:pPr>
      <w:r>
        <w:lastRenderedPageBreak/>
        <w:t>блок питания: внешний адаптер переменного тока. Входные параметры: ~100–240 В, до 1,5 А, 50–60 Гц. Выходные параметры: 12 В, не менее 3 А.;</w:t>
      </w:r>
    </w:p>
    <w:p w14:paraId="6A567B49" w14:textId="77777777" w:rsidR="0035288B" w:rsidRDefault="0035288B" w:rsidP="0035288B">
      <w:pPr>
        <w:pStyle w:val="a5"/>
        <w:numPr>
          <w:ilvl w:val="0"/>
          <w:numId w:val="6"/>
        </w:numPr>
      </w:pPr>
      <w:r>
        <w:t>шнур питания европейского стандарта длиной не менее 1 метра;</w:t>
      </w:r>
    </w:p>
    <w:p w14:paraId="12C4917D" w14:textId="77777777" w:rsidR="0035288B" w:rsidRDefault="0035288B" w:rsidP="0035288B">
      <w:pPr>
        <w:pStyle w:val="a5"/>
        <w:numPr>
          <w:ilvl w:val="0"/>
          <w:numId w:val="6"/>
        </w:numPr>
      </w:pPr>
      <w:r>
        <w:t>наличие встроенного сертифицированного ФСБ России аппаратно-программного модуля доверенной загрузки, содержащего интегрированный аппаратный модуль ДСЧ (ФДСЧ);</w:t>
      </w:r>
    </w:p>
    <w:p w14:paraId="7DCC7E0D" w14:textId="1A0E31EB" w:rsidR="00B152D9" w:rsidRPr="001A062C" w:rsidRDefault="0035288B" w:rsidP="0035288B">
      <w:pPr>
        <w:pStyle w:val="a5"/>
        <w:numPr>
          <w:ilvl w:val="0"/>
          <w:numId w:val="6"/>
        </w:numPr>
      </w:pPr>
      <w:r>
        <w:t>платформа должна обеспечивать среднее время наработки на отказ (MTBF) не менее 50 000 часов.</w:t>
      </w:r>
    </w:p>
    <w:p w14:paraId="38DACA82" w14:textId="75F911DD" w:rsidR="00B756C1" w:rsidRPr="00B66378" w:rsidRDefault="00B756C1" w:rsidP="00B152D9">
      <w:pPr>
        <w:numPr>
          <w:ilvl w:val="1"/>
          <w:numId w:val="1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B66378">
        <w:rPr>
          <w:rFonts w:ascii="Times New Roman" w:hAnsi="Times New Roman"/>
          <w:b/>
          <w:sz w:val="24"/>
          <w:szCs w:val="24"/>
        </w:rPr>
        <w:t xml:space="preserve">Требования к функциональности </w:t>
      </w:r>
      <w:r w:rsidR="007F2596">
        <w:rPr>
          <w:rFonts w:ascii="Times New Roman" w:hAnsi="Times New Roman"/>
          <w:b/>
          <w:sz w:val="24"/>
          <w:szCs w:val="24"/>
        </w:rPr>
        <w:t>ЦУС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6378">
        <w:rPr>
          <w:rFonts w:ascii="Times New Roman" w:hAnsi="Times New Roman"/>
          <w:b/>
          <w:sz w:val="24"/>
          <w:szCs w:val="24"/>
        </w:rPr>
        <w:t xml:space="preserve">АПКШ «Континент» </w:t>
      </w:r>
      <w:r w:rsidR="00EC5886">
        <w:rPr>
          <w:rFonts w:ascii="Times New Roman" w:hAnsi="Times New Roman"/>
          <w:b/>
          <w:sz w:val="24"/>
          <w:szCs w:val="24"/>
        </w:rPr>
        <w:t>IPC-R50</w:t>
      </w:r>
      <w:r w:rsidRPr="00B66378">
        <w:rPr>
          <w:rFonts w:ascii="Times New Roman" w:hAnsi="Times New Roman"/>
          <w:b/>
          <w:sz w:val="24"/>
          <w:szCs w:val="24"/>
        </w:rPr>
        <w:t xml:space="preserve"> или эквивалента:</w:t>
      </w:r>
    </w:p>
    <w:p w14:paraId="348C6B04" w14:textId="77777777" w:rsidR="0065372E" w:rsidRDefault="0065372E" w:rsidP="0065372E">
      <w:pPr>
        <w:pStyle w:val="a5"/>
        <w:numPr>
          <w:ilvl w:val="0"/>
          <w:numId w:val="6"/>
        </w:numPr>
      </w:pPr>
      <w:r w:rsidRPr="00280932">
        <w:t>прием и передача IP-пакетов по протоколам семейства TCP/IP;</w:t>
      </w:r>
    </w:p>
    <w:p w14:paraId="09F24D6D" w14:textId="77777777" w:rsidR="0065372E" w:rsidRPr="00280932" w:rsidRDefault="0065372E" w:rsidP="0065372E">
      <w:pPr>
        <w:pStyle w:val="a5"/>
        <w:numPr>
          <w:ilvl w:val="0"/>
          <w:numId w:val="6"/>
        </w:numPr>
      </w:pPr>
      <w:r>
        <w:t xml:space="preserve">поддержка протокола сетевого взаимодействия </w:t>
      </w:r>
      <w:r w:rsidRPr="004812DF">
        <w:t xml:space="preserve">IPv6 </w:t>
      </w:r>
      <w:r>
        <w:t>и возможность организации защищенных</w:t>
      </w:r>
      <w:r w:rsidRPr="004812DF">
        <w:t xml:space="preserve"> соединений через IPv6-сети провайдеров;</w:t>
      </w:r>
    </w:p>
    <w:p w14:paraId="2F910153" w14:textId="77777777" w:rsidR="0065372E" w:rsidRPr="00280932" w:rsidRDefault="0065372E" w:rsidP="0065372E">
      <w:pPr>
        <w:pStyle w:val="a5"/>
        <w:numPr>
          <w:ilvl w:val="0"/>
          <w:numId w:val="6"/>
        </w:numPr>
      </w:pPr>
      <w:r>
        <w:t>возможность приорити</w:t>
      </w:r>
      <w:r w:rsidRPr="00280932">
        <w:t>зации IP-трафика;</w:t>
      </w:r>
    </w:p>
    <w:p w14:paraId="68ECA5DE" w14:textId="77777777" w:rsidR="0065372E" w:rsidRDefault="0065372E" w:rsidP="0065372E">
      <w:pPr>
        <w:pStyle w:val="a5"/>
        <w:numPr>
          <w:ilvl w:val="0"/>
          <w:numId w:val="6"/>
        </w:numPr>
      </w:pPr>
      <w:r w:rsidRPr="00280932">
        <w:t>возможность маршрутизации IP-трафика;</w:t>
      </w:r>
    </w:p>
    <w:p w14:paraId="59A411E2" w14:textId="77777777" w:rsidR="0065372E" w:rsidRDefault="0065372E" w:rsidP="0065372E">
      <w:pPr>
        <w:pStyle w:val="a5"/>
        <w:numPr>
          <w:ilvl w:val="0"/>
          <w:numId w:val="6"/>
        </w:numPr>
      </w:pPr>
      <w:r w:rsidRPr="00B22072">
        <w:t>поддержка Jumbo frame (MTU 9000 байт и до 9100 байт на WAN интерфейсе);</w:t>
      </w:r>
    </w:p>
    <w:p w14:paraId="064EFBF3" w14:textId="77777777" w:rsidR="0065372E" w:rsidRPr="00280932" w:rsidRDefault="0065372E" w:rsidP="0065372E">
      <w:pPr>
        <w:pStyle w:val="a5"/>
        <w:numPr>
          <w:ilvl w:val="0"/>
          <w:numId w:val="6"/>
        </w:numPr>
      </w:pPr>
      <w:r w:rsidRPr="00635B44">
        <w:t>возможность агрегации интерфейсов по протоколу LACP (802.3ad);</w:t>
      </w:r>
    </w:p>
    <w:p w14:paraId="1F243B86" w14:textId="77777777" w:rsidR="0065372E" w:rsidRDefault="0065372E" w:rsidP="0065372E">
      <w:pPr>
        <w:pStyle w:val="a5"/>
        <w:numPr>
          <w:ilvl w:val="0"/>
          <w:numId w:val="6"/>
        </w:numPr>
      </w:pPr>
      <w:r w:rsidRPr="00280932">
        <w:t>аутентификация подключаемых компьютеров;</w:t>
      </w:r>
    </w:p>
    <w:p w14:paraId="4C0C3788" w14:textId="77777777" w:rsidR="0065372E" w:rsidRPr="00280932" w:rsidRDefault="0065372E" w:rsidP="0065372E">
      <w:pPr>
        <w:pStyle w:val="a5"/>
        <w:numPr>
          <w:ilvl w:val="0"/>
          <w:numId w:val="6"/>
        </w:numPr>
      </w:pPr>
      <w:r>
        <w:t>возможность идентификации и аутентификации пользователей, работающих на компьютерах в защищаемой сети комплекса;</w:t>
      </w:r>
    </w:p>
    <w:p w14:paraId="0BBB2A8F" w14:textId="77777777" w:rsidR="0065372E" w:rsidRPr="00280932" w:rsidRDefault="0065372E" w:rsidP="0065372E">
      <w:pPr>
        <w:pStyle w:val="a5"/>
        <w:numPr>
          <w:ilvl w:val="0"/>
          <w:numId w:val="6"/>
        </w:numPr>
      </w:pPr>
      <w:r w:rsidRPr="00280932">
        <w:t xml:space="preserve">фильтрация IP-пакетов в соответствии с заданными правилами фильтрации на основе: </w:t>
      </w:r>
    </w:p>
    <w:p w14:paraId="265C74BC" w14:textId="77777777" w:rsidR="0065372E" w:rsidRPr="00280932" w:rsidRDefault="0065372E" w:rsidP="0065372E">
      <w:pPr>
        <w:pStyle w:val="a5"/>
        <w:numPr>
          <w:ilvl w:val="0"/>
          <w:numId w:val="8"/>
        </w:numPr>
        <w:ind w:left="1276"/>
      </w:pPr>
      <w:r w:rsidRPr="00280932">
        <w:t>IP-адресов отправителя и получателя;</w:t>
      </w:r>
    </w:p>
    <w:p w14:paraId="43F72065" w14:textId="77777777" w:rsidR="0065372E" w:rsidRPr="00280932" w:rsidRDefault="0065372E" w:rsidP="0065372E">
      <w:pPr>
        <w:pStyle w:val="a5"/>
        <w:numPr>
          <w:ilvl w:val="0"/>
          <w:numId w:val="8"/>
        </w:numPr>
        <w:ind w:left="1276"/>
      </w:pPr>
      <w:r w:rsidRPr="00280932">
        <w:t>сетевых интерфейсов;</w:t>
      </w:r>
    </w:p>
    <w:p w14:paraId="7AA2A332" w14:textId="77777777" w:rsidR="0065372E" w:rsidRPr="00280932" w:rsidRDefault="0065372E" w:rsidP="0065372E">
      <w:pPr>
        <w:pStyle w:val="a5"/>
        <w:numPr>
          <w:ilvl w:val="0"/>
          <w:numId w:val="8"/>
        </w:numPr>
        <w:ind w:left="1276"/>
      </w:pPr>
      <w:r w:rsidRPr="00280932">
        <w:t>протоколов;</w:t>
      </w:r>
    </w:p>
    <w:p w14:paraId="4C5BB391" w14:textId="77777777" w:rsidR="0065372E" w:rsidRPr="00280932" w:rsidRDefault="0065372E" w:rsidP="0065372E">
      <w:pPr>
        <w:pStyle w:val="a5"/>
        <w:numPr>
          <w:ilvl w:val="0"/>
          <w:numId w:val="8"/>
        </w:numPr>
        <w:ind w:left="1276"/>
      </w:pPr>
      <w:r w:rsidRPr="00280932">
        <w:t>номеров портов UDP/TCP;</w:t>
      </w:r>
    </w:p>
    <w:p w14:paraId="7504ABFF" w14:textId="77777777" w:rsidR="0065372E" w:rsidRDefault="0065372E" w:rsidP="0065372E">
      <w:pPr>
        <w:pStyle w:val="a5"/>
        <w:numPr>
          <w:ilvl w:val="0"/>
          <w:numId w:val="8"/>
        </w:numPr>
        <w:ind w:left="1276"/>
      </w:pPr>
      <w:r w:rsidRPr="00280932">
        <w:t>времени;</w:t>
      </w:r>
    </w:p>
    <w:p w14:paraId="4F474C2C" w14:textId="77777777" w:rsidR="0065372E" w:rsidRPr="00280932" w:rsidRDefault="0065372E" w:rsidP="0065372E">
      <w:pPr>
        <w:pStyle w:val="a5"/>
        <w:numPr>
          <w:ilvl w:val="0"/>
          <w:numId w:val="8"/>
        </w:numPr>
        <w:ind w:left="1276"/>
      </w:pPr>
      <w:r>
        <w:t>принадлежности пользователей к группам пользователей, определенным администратором комплекса;</w:t>
      </w:r>
    </w:p>
    <w:p w14:paraId="7D421B9B" w14:textId="77777777" w:rsidR="0065372E" w:rsidRDefault="0065372E" w:rsidP="0065372E">
      <w:pPr>
        <w:pStyle w:val="a5"/>
        <w:numPr>
          <w:ilvl w:val="0"/>
          <w:numId w:val="6"/>
        </w:numPr>
      </w:pPr>
      <w:r w:rsidRPr="00280932">
        <w:t>фильтрация пакетов с контролем состояния соединений (SPI);</w:t>
      </w:r>
    </w:p>
    <w:p w14:paraId="6C2A1187" w14:textId="77777777" w:rsidR="0065372E" w:rsidRPr="00642397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>
        <w:rPr>
          <w:rFonts w:cs="Verdana"/>
          <w:szCs w:val="18"/>
        </w:rPr>
        <w:t>возможность просмотра</w:t>
      </w:r>
      <w:r w:rsidRPr="0065786D">
        <w:rPr>
          <w:rFonts w:cs="Verdana"/>
          <w:szCs w:val="18"/>
        </w:rPr>
        <w:t xml:space="preserve"> </w:t>
      </w:r>
      <w:r>
        <w:rPr>
          <w:rFonts w:cs="Verdana"/>
          <w:szCs w:val="18"/>
        </w:rPr>
        <w:t xml:space="preserve">средствами локального управления таблицы состояний </w:t>
      </w:r>
      <w:r>
        <w:rPr>
          <w:rFonts w:cs="Verdana"/>
          <w:szCs w:val="18"/>
          <w:lang w:val="en-US"/>
        </w:rPr>
        <w:t>TCP</w:t>
      </w:r>
      <w:r>
        <w:rPr>
          <w:rFonts w:cs="Verdana"/>
          <w:szCs w:val="18"/>
        </w:rPr>
        <w:t xml:space="preserve"> соединений (</w:t>
      </w:r>
      <w:r>
        <w:rPr>
          <w:rFonts w:cs="Verdana"/>
          <w:szCs w:val="18"/>
          <w:lang w:val="en-US"/>
        </w:rPr>
        <w:t>keep</w:t>
      </w:r>
      <w:r w:rsidRPr="00D0082A">
        <w:rPr>
          <w:rFonts w:cs="Verdana"/>
          <w:szCs w:val="18"/>
        </w:rPr>
        <w:t>-</w:t>
      </w:r>
      <w:r w:rsidRPr="00642397">
        <w:rPr>
          <w:rFonts w:cs="Verdana"/>
          <w:szCs w:val="18"/>
        </w:rPr>
        <w:t>state</w:t>
      </w:r>
      <w:r>
        <w:rPr>
          <w:rFonts w:cs="Verdana"/>
          <w:szCs w:val="18"/>
        </w:rPr>
        <w:t>);</w:t>
      </w:r>
    </w:p>
    <w:p w14:paraId="24EF4A93" w14:textId="77777777" w:rsidR="0065372E" w:rsidRPr="00642397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наличие сервиса встроенного сервера IP адресов (DHCP);</w:t>
      </w:r>
    </w:p>
    <w:p w14:paraId="0B0CBDDA" w14:textId="77777777" w:rsidR="0065372E" w:rsidRPr="00642397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поддержка режима ретранслятора для сервера IP адресов (DHCP Relay);</w:t>
      </w:r>
    </w:p>
    <w:p w14:paraId="02DBFC83" w14:textId="77777777" w:rsidR="0065372E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наличие встроенной защиты от DoS атак типа SYN-флуд;</w:t>
      </w:r>
    </w:p>
    <w:p w14:paraId="4C72D66D" w14:textId="77777777" w:rsidR="0065372E" w:rsidRPr="00603A13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08218C">
        <w:t>возможность настройки STUN-сервера на ЦУС</w:t>
      </w:r>
      <w:r w:rsidRPr="00FC5DCD">
        <w:t>;</w:t>
      </w:r>
    </w:p>
    <w:p w14:paraId="6C98ED36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возможность размещения </w:t>
      </w:r>
      <w:r w:rsidRPr="0008218C">
        <w:t>ЦУС за NAT (трансляция служебных портов на КШ);</w:t>
      </w:r>
    </w:p>
    <w:p w14:paraId="41D12AC0" w14:textId="77777777" w:rsidR="0065372E" w:rsidRPr="00642397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>
        <w:t>возможность резервирования БД ЦУС</w:t>
      </w:r>
      <w:r>
        <w:rPr>
          <w:lang w:val="en-US"/>
        </w:rPr>
        <w:t>;</w:t>
      </w:r>
    </w:p>
    <w:p w14:paraId="1061E497" w14:textId="77777777" w:rsidR="0065372E" w:rsidRPr="00642397" w:rsidRDefault="0065372E" w:rsidP="0065372E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фильтрация прикладных протоколов с использованием регулярных выражений;</w:t>
      </w:r>
    </w:p>
    <w:p w14:paraId="168B2A5B" w14:textId="77777777" w:rsidR="0065372E" w:rsidRPr="00280932" w:rsidRDefault="0065372E" w:rsidP="0065372E">
      <w:pPr>
        <w:pStyle w:val="a5"/>
        <w:numPr>
          <w:ilvl w:val="0"/>
          <w:numId w:val="6"/>
        </w:numPr>
      </w:pPr>
      <w:r w:rsidRPr="00642397">
        <w:rPr>
          <w:rFonts w:cs="Verdana"/>
          <w:szCs w:val="18"/>
        </w:rPr>
        <w:t>криптографическое преобразование передаваемых</w:t>
      </w:r>
      <w:r w:rsidRPr="00280932">
        <w:t xml:space="preserve"> и принимаемых IP-пакетов должно соответствовать требованиям ГОСТ 28147-89 «Системы обработки информации. Защита криптографическая. Алгоритм криптографического преобразования»;</w:t>
      </w:r>
    </w:p>
    <w:p w14:paraId="73E4B30E" w14:textId="77777777" w:rsidR="0065372E" w:rsidRDefault="0065372E" w:rsidP="0065372E">
      <w:pPr>
        <w:pStyle w:val="a5"/>
        <w:numPr>
          <w:ilvl w:val="0"/>
          <w:numId w:val="6"/>
        </w:numPr>
      </w:pPr>
      <w:r w:rsidRPr="00280932">
        <w:t>имитозащита IP-пакетов, циркулирующих в VPN в соответствии ГОСТ 28147-89 «Системы обработки информации. Защита криптографическая. Алгоритм криптографического преобразования»;</w:t>
      </w:r>
    </w:p>
    <w:p w14:paraId="27B623A9" w14:textId="77777777" w:rsidR="0065372E" w:rsidRDefault="0065372E" w:rsidP="0065372E">
      <w:pPr>
        <w:pStyle w:val="a5"/>
        <w:numPr>
          <w:ilvl w:val="0"/>
          <w:numId w:val="6"/>
        </w:numPr>
      </w:pPr>
      <w:r>
        <w:rPr>
          <w:rFonts w:cs="Verdana"/>
          <w:szCs w:val="18"/>
        </w:rPr>
        <w:t>поддержка стандарта хеширования ГОСТ Р 34.11-2012;</w:t>
      </w:r>
    </w:p>
    <w:p w14:paraId="1182E2BD" w14:textId="77777777" w:rsidR="0065372E" w:rsidRPr="00280932" w:rsidRDefault="0065372E" w:rsidP="0065372E">
      <w:pPr>
        <w:pStyle w:val="a5"/>
        <w:numPr>
          <w:ilvl w:val="0"/>
          <w:numId w:val="6"/>
        </w:numPr>
      </w:pPr>
      <w:r>
        <w:t>поддержка режима замкнутой криптографической сети (автоматическое блокирование всего незащищенного трафика);</w:t>
      </w:r>
    </w:p>
    <w:p w14:paraId="6541260E" w14:textId="77777777" w:rsidR="0065372E" w:rsidRPr="00280932" w:rsidRDefault="0065372E" w:rsidP="0065372E">
      <w:pPr>
        <w:pStyle w:val="a5"/>
        <w:numPr>
          <w:ilvl w:val="0"/>
          <w:numId w:val="6"/>
        </w:numPr>
      </w:pPr>
      <w:r w:rsidRPr="00280932">
        <w:t>шифрование информации на сетевом уровне</w:t>
      </w:r>
      <w:r>
        <w:t xml:space="preserve"> (</w:t>
      </w:r>
      <w:r>
        <w:rPr>
          <w:lang w:val="en-US"/>
        </w:rPr>
        <w:t>L</w:t>
      </w:r>
      <w:r w:rsidRPr="004812DF">
        <w:t>3</w:t>
      </w:r>
      <w:r>
        <w:t xml:space="preserve"> модели </w:t>
      </w:r>
      <w:r>
        <w:rPr>
          <w:lang w:val="en-US"/>
        </w:rPr>
        <w:t>OSI</w:t>
      </w:r>
      <w:r>
        <w:t>)</w:t>
      </w:r>
      <w:r w:rsidRPr="00280932">
        <w:t>;</w:t>
      </w:r>
    </w:p>
    <w:p w14:paraId="0F5DC62C" w14:textId="77777777" w:rsidR="0065372E" w:rsidRDefault="0065372E" w:rsidP="0065372E">
      <w:pPr>
        <w:pStyle w:val="a5"/>
        <w:numPr>
          <w:ilvl w:val="0"/>
          <w:numId w:val="6"/>
        </w:numPr>
      </w:pPr>
      <w:r w:rsidRPr="00280932">
        <w:t>трансляцию сетевых адресов в соответствии с заданными правилами трансляции (NAT);</w:t>
      </w:r>
    </w:p>
    <w:p w14:paraId="1B884CB8" w14:textId="77777777" w:rsidR="0065372E" w:rsidRPr="00280932" w:rsidRDefault="0065372E" w:rsidP="0065372E">
      <w:pPr>
        <w:pStyle w:val="a5"/>
        <w:numPr>
          <w:ilvl w:val="0"/>
          <w:numId w:val="6"/>
        </w:numPr>
      </w:pPr>
      <w:r>
        <w:t xml:space="preserve">поддержка механизма виртуальных </w:t>
      </w:r>
      <w:r>
        <w:rPr>
          <w:lang w:val="en-US"/>
        </w:rPr>
        <w:t>IP</w:t>
      </w:r>
      <w:r w:rsidRPr="00BB7E98">
        <w:t xml:space="preserve"> </w:t>
      </w:r>
      <w:r>
        <w:t xml:space="preserve">адресов, для организации защищенных связей между КШ с сетями с пересекающейся </w:t>
      </w:r>
      <w:r>
        <w:rPr>
          <w:lang w:val="en-US"/>
        </w:rPr>
        <w:t>IP</w:t>
      </w:r>
      <w:r w:rsidRPr="00BB7E98">
        <w:t xml:space="preserve"> </w:t>
      </w:r>
      <w:r>
        <w:t>адресацией;</w:t>
      </w:r>
    </w:p>
    <w:p w14:paraId="56F3F44D" w14:textId="77777777" w:rsidR="0065372E" w:rsidRPr="00280932" w:rsidRDefault="0065372E" w:rsidP="0065372E">
      <w:pPr>
        <w:pStyle w:val="a5"/>
        <w:numPr>
          <w:ilvl w:val="0"/>
          <w:numId w:val="6"/>
        </w:numPr>
      </w:pPr>
      <w:r w:rsidRPr="00280932">
        <w:t>сокрытие внутренней структуры защищаемого сегмента сети;</w:t>
      </w:r>
    </w:p>
    <w:p w14:paraId="67F0166C" w14:textId="77777777" w:rsidR="0065372E" w:rsidRPr="00280932" w:rsidRDefault="0065372E" w:rsidP="0065372E">
      <w:pPr>
        <w:pStyle w:val="a5"/>
        <w:numPr>
          <w:ilvl w:val="0"/>
          <w:numId w:val="6"/>
        </w:numPr>
      </w:pPr>
      <w:r w:rsidRPr="00280932">
        <w:t>сжатие передаваемых IP-пакетов;</w:t>
      </w:r>
    </w:p>
    <w:p w14:paraId="721F3C84" w14:textId="3407F2CF" w:rsidR="00F01A26" w:rsidRDefault="0065372E" w:rsidP="0065372E">
      <w:pPr>
        <w:pStyle w:val="a5"/>
        <w:numPr>
          <w:ilvl w:val="0"/>
          <w:numId w:val="6"/>
        </w:numPr>
      </w:pPr>
      <w:r w:rsidRPr="00280932">
        <w:lastRenderedPageBreak/>
        <w:t xml:space="preserve">увеличение размера пакета с учетом дополнительного IP-заголовка не должно превышать </w:t>
      </w:r>
      <w:r w:rsidRPr="004E1EF2">
        <w:t>52</w:t>
      </w:r>
      <w:r w:rsidRPr="00280932">
        <w:t xml:space="preserve"> байт;</w:t>
      </w:r>
    </w:p>
    <w:p w14:paraId="21E97B93" w14:textId="6283D7C2" w:rsidR="00B152D9" w:rsidRPr="0018742F" w:rsidRDefault="00B152D9" w:rsidP="00B152D9">
      <w:pPr>
        <w:pStyle w:val="a5"/>
        <w:numPr>
          <w:ilvl w:val="0"/>
          <w:numId w:val="6"/>
        </w:numPr>
      </w:pPr>
      <w:r w:rsidRPr="0018742F">
        <w:t>максимальная пропускная способность в режиме шифрование/имитозащи</w:t>
      </w:r>
      <w:r w:rsidR="00EC5886">
        <w:t>та/туннелирование должна быть 3</w:t>
      </w:r>
      <w:r w:rsidR="00EC5886" w:rsidRPr="00EC5886">
        <w:t>5</w:t>
      </w:r>
      <w:r w:rsidRPr="0018742F">
        <w:t>0 Мбит/с;</w:t>
      </w:r>
    </w:p>
    <w:p w14:paraId="15368D3F" w14:textId="5D0CC48C" w:rsidR="00B152D9" w:rsidRPr="0018742F" w:rsidRDefault="00B152D9" w:rsidP="00B152D9">
      <w:pPr>
        <w:pStyle w:val="a5"/>
        <w:numPr>
          <w:ilvl w:val="0"/>
          <w:numId w:val="6"/>
        </w:numPr>
      </w:pPr>
      <w:r w:rsidRPr="0018742F">
        <w:t>максимальная пропускная способность в режиме межсетевого экр</w:t>
      </w:r>
      <w:r w:rsidR="00EC5886">
        <w:t xml:space="preserve">анирования должна составлять </w:t>
      </w:r>
      <w:r w:rsidR="00EC5886" w:rsidRPr="00EC5886">
        <w:t>1 200</w:t>
      </w:r>
      <w:r w:rsidRPr="0018742F">
        <w:t xml:space="preserve"> Мбит/с;</w:t>
      </w:r>
    </w:p>
    <w:p w14:paraId="078929E0" w14:textId="028C7AA3" w:rsidR="00F01A26" w:rsidRPr="00407F97" w:rsidRDefault="00EC5886" w:rsidP="00D13D07">
      <w:pPr>
        <w:pStyle w:val="a5"/>
        <w:numPr>
          <w:ilvl w:val="0"/>
          <w:numId w:val="6"/>
        </w:numPr>
      </w:pPr>
      <w:r>
        <w:rPr>
          <w:bCs/>
        </w:rPr>
        <w:t xml:space="preserve">поддержка максимум </w:t>
      </w:r>
      <w:r w:rsidR="00B700DF" w:rsidRPr="00047B37">
        <w:rPr>
          <w:bCs/>
        </w:rPr>
        <w:t>25</w:t>
      </w:r>
      <w:r w:rsidR="00B152D9" w:rsidRPr="0018742F">
        <w:rPr>
          <w:bCs/>
        </w:rPr>
        <w:t xml:space="preserve">0 000 </w:t>
      </w:r>
      <w:r w:rsidR="00D13D07">
        <w:rPr>
          <w:bCs/>
        </w:rPr>
        <w:t>одновременных</w:t>
      </w:r>
      <w:r w:rsidR="00B152D9" w:rsidRPr="0018742F">
        <w:rPr>
          <w:bCs/>
        </w:rPr>
        <w:t xml:space="preserve"> keep-state </w:t>
      </w:r>
      <w:r w:rsidR="00B152D9" w:rsidRPr="0018742F">
        <w:rPr>
          <w:bCs/>
          <w:lang w:val="en-US"/>
        </w:rPr>
        <w:t>TCP</w:t>
      </w:r>
      <w:r w:rsidR="00B152D9" w:rsidRPr="0018742F">
        <w:rPr>
          <w:bCs/>
        </w:rPr>
        <w:t xml:space="preserve"> сессий;</w:t>
      </w:r>
    </w:p>
    <w:p w14:paraId="5EB8E68E" w14:textId="77777777" w:rsidR="0065372E" w:rsidRDefault="0065372E" w:rsidP="0065372E">
      <w:pPr>
        <w:pStyle w:val="a5"/>
        <w:numPr>
          <w:ilvl w:val="0"/>
          <w:numId w:val="6"/>
        </w:numPr>
        <w:rPr>
          <w:bCs/>
        </w:rPr>
      </w:pPr>
      <w:r>
        <w:rPr>
          <w:bCs/>
        </w:rPr>
        <w:t>поддержка неограниченного числа туннелируемых IP адресов;</w:t>
      </w:r>
    </w:p>
    <w:p w14:paraId="7671C779" w14:textId="77777777" w:rsidR="0065372E" w:rsidRDefault="0065372E" w:rsidP="0065372E">
      <w:pPr>
        <w:pStyle w:val="a5"/>
        <w:numPr>
          <w:ilvl w:val="0"/>
          <w:numId w:val="6"/>
        </w:numPr>
      </w:pPr>
      <w:r w:rsidRPr="00B756C1">
        <w:t xml:space="preserve">возможность мониторинга состояния </w:t>
      </w:r>
      <w:r>
        <w:t>устройств Континент</w:t>
      </w:r>
      <w:r w:rsidRPr="00B756C1">
        <w:t xml:space="preserve"> из защищенных сетей </w:t>
      </w:r>
      <w:r>
        <w:t xml:space="preserve">с </w:t>
      </w:r>
      <w:r w:rsidRPr="005A6046">
        <w:t>помощью средств управления объектами сети по протоколу</w:t>
      </w:r>
      <w:r w:rsidRPr="00B756C1">
        <w:t xml:space="preserve"> SNMP;</w:t>
      </w:r>
    </w:p>
    <w:p w14:paraId="05FE70C3" w14:textId="77777777" w:rsidR="0065372E" w:rsidRDefault="0065372E" w:rsidP="0065372E">
      <w:pPr>
        <w:pStyle w:val="a5"/>
        <w:numPr>
          <w:ilvl w:val="0"/>
          <w:numId w:val="6"/>
        </w:numPr>
      </w:pPr>
      <w:r>
        <w:t>возможность удаленной настройки</w:t>
      </w:r>
      <w:r w:rsidRPr="00D231FF">
        <w:t xml:space="preserve"> параметров SNMP как для каждого </w:t>
      </w:r>
      <w:r>
        <w:t>устройства Континент</w:t>
      </w:r>
      <w:r w:rsidRPr="00D231FF">
        <w:t xml:space="preserve"> индивидуально, так и с использованием групповых операций;</w:t>
      </w:r>
    </w:p>
    <w:p w14:paraId="0D388970" w14:textId="77777777" w:rsidR="0065372E" w:rsidRPr="00DA55AE" w:rsidRDefault="0065372E" w:rsidP="0065372E">
      <w:pPr>
        <w:pStyle w:val="a5"/>
        <w:numPr>
          <w:ilvl w:val="0"/>
          <w:numId w:val="6"/>
        </w:numPr>
      </w:pPr>
      <w:r>
        <w:t>возможность использования групповых операций для управления устройствами защищенной сети</w:t>
      </w:r>
      <w:r w:rsidRPr="00DA55AE">
        <w:t>;</w:t>
      </w:r>
    </w:p>
    <w:p w14:paraId="4CFD41B0" w14:textId="77777777" w:rsidR="0065372E" w:rsidRPr="00B756C1" w:rsidRDefault="0065372E" w:rsidP="0065372E">
      <w:pPr>
        <w:pStyle w:val="a5"/>
        <w:numPr>
          <w:ilvl w:val="0"/>
          <w:numId w:val="6"/>
        </w:numPr>
      </w:pPr>
      <w:r>
        <w:t>обеспечение защищенного канала для управления пограничными маршрутизаторами</w:t>
      </w:r>
      <w:r w:rsidRPr="00B756C1">
        <w:t>;</w:t>
      </w:r>
    </w:p>
    <w:p w14:paraId="2ACDD907" w14:textId="77777777" w:rsidR="0065372E" w:rsidRPr="00A21566" w:rsidRDefault="0065372E" w:rsidP="0065372E">
      <w:pPr>
        <w:pStyle w:val="a5"/>
        <w:numPr>
          <w:ilvl w:val="0"/>
          <w:numId w:val="6"/>
        </w:numPr>
      </w:pPr>
      <w:r w:rsidRPr="00A21566">
        <w:t>поддержка виртуальных локальных сетей VLAN (IEEE802.1Q), с возможностью создания не менее 254 VLAN интерфейсов на один физический порт;</w:t>
      </w:r>
    </w:p>
    <w:p w14:paraId="360B9E16" w14:textId="77777777" w:rsidR="0065372E" w:rsidRDefault="0065372E" w:rsidP="0065372E">
      <w:pPr>
        <w:pStyle w:val="a5"/>
        <w:numPr>
          <w:ilvl w:val="0"/>
          <w:numId w:val="6"/>
        </w:numPr>
      </w:pPr>
      <w:r>
        <w:t>возможность работы</w:t>
      </w:r>
      <w:r w:rsidRPr="00B756C1">
        <w:t xml:space="preserve"> </w:t>
      </w:r>
      <w:r>
        <w:t xml:space="preserve">с </w:t>
      </w:r>
      <w:r w:rsidRPr="00B756C1">
        <w:t>проток</w:t>
      </w:r>
      <w:r>
        <w:t xml:space="preserve">олами </w:t>
      </w:r>
      <w:r w:rsidRPr="00B756C1">
        <w:t>динамической маршрутизации</w:t>
      </w:r>
      <w:r>
        <w:t>:</w:t>
      </w:r>
      <w:r w:rsidRPr="00B756C1">
        <w:t xml:space="preserve"> OSPF</w:t>
      </w:r>
      <w:r>
        <w:t xml:space="preserve">, </w:t>
      </w:r>
      <w:r w:rsidRPr="009E4D66">
        <w:t>BGP</w:t>
      </w:r>
      <w:r>
        <w:t>,</w:t>
      </w:r>
      <w:r w:rsidRPr="00B756C1">
        <w:t xml:space="preserve"> </w:t>
      </w:r>
      <w:r w:rsidRPr="009E4D66">
        <w:t>RIP</w:t>
      </w:r>
      <w:r w:rsidRPr="00B756C1">
        <w:t>;</w:t>
      </w:r>
    </w:p>
    <w:p w14:paraId="76BC82D6" w14:textId="77777777" w:rsidR="0065372E" w:rsidRPr="009E4D66" w:rsidRDefault="0065372E" w:rsidP="0065372E">
      <w:pPr>
        <w:pStyle w:val="a5"/>
        <w:numPr>
          <w:ilvl w:val="0"/>
          <w:numId w:val="6"/>
        </w:numPr>
      </w:pPr>
      <w:r>
        <w:t xml:space="preserve">поддержка групповой передачи данных - </w:t>
      </w:r>
      <w:r w:rsidRPr="00E45282">
        <w:t>multicast</w:t>
      </w:r>
      <w:r>
        <w:t xml:space="preserve"> </w:t>
      </w:r>
      <w:r w:rsidRPr="0052128E">
        <w:t>routing</w:t>
      </w:r>
      <w:r>
        <w:t xml:space="preserve"> (сетевой пакет одновременно направляется определенной группе адресатов) для </w:t>
      </w:r>
      <w:r>
        <w:rPr>
          <w:lang w:val="en-US"/>
        </w:rPr>
        <w:t>VPN</w:t>
      </w:r>
      <w:r w:rsidRPr="00E45282">
        <w:t xml:space="preserve"> </w:t>
      </w:r>
      <w:r>
        <w:t>соединений</w:t>
      </w:r>
      <w:r w:rsidRPr="00B756C1">
        <w:t>;</w:t>
      </w:r>
    </w:p>
    <w:p w14:paraId="38F44B92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поддержка технологии </w:t>
      </w:r>
      <w:r w:rsidRPr="009E4D66">
        <w:t>QoS</w:t>
      </w:r>
      <w:r>
        <w:t xml:space="preserve">, с реализацией следующих механизмов: классификация трафика, </w:t>
      </w:r>
      <w:r w:rsidRPr="009E4D66">
        <w:t>маркировка IP-пакетов</w:t>
      </w:r>
      <w:r>
        <w:t xml:space="preserve">, </w:t>
      </w:r>
      <w:r w:rsidRPr="009E4D66">
        <w:t>управление перегрузками с помощью очередей</w:t>
      </w:r>
      <w:r>
        <w:t>, предупреждение перегрузок;</w:t>
      </w:r>
    </w:p>
    <w:p w14:paraId="0F03F563" w14:textId="77777777" w:rsidR="0065372E" w:rsidRDefault="0065372E" w:rsidP="0065372E">
      <w:pPr>
        <w:pStyle w:val="a5"/>
        <w:numPr>
          <w:ilvl w:val="0"/>
          <w:numId w:val="6"/>
        </w:numPr>
      </w:pPr>
      <w:r>
        <w:t>классификации трафика, должна быть предусмотрена возможность определения не менее 32х профилей трафика;</w:t>
      </w:r>
    </w:p>
    <w:p w14:paraId="25E9862C" w14:textId="77777777" w:rsidR="0065372E" w:rsidRPr="00DB7C97" w:rsidRDefault="0065372E" w:rsidP="0065372E">
      <w:pPr>
        <w:pStyle w:val="a5"/>
        <w:numPr>
          <w:ilvl w:val="0"/>
          <w:numId w:val="6"/>
        </w:numPr>
      </w:pPr>
      <w:r>
        <w:t xml:space="preserve">маркировки </w:t>
      </w:r>
      <w:r w:rsidRPr="009E4D66">
        <w:t>IP</w:t>
      </w:r>
      <w:r w:rsidRPr="00DB7C97">
        <w:t xml:space="preserve"> </w:t>
      </w:r>
      <w:r>
        <w:t xml:space="preserve">пакетов, должна предусматривать автоматическую обработку поля </w:t>
      </w:r>
      <w:r w:rsidRPr="009E4D66">
        <w:t>ToS</w:t>
      </w:r>
      <w:r w:rsidRPr="005E5F9F">
        <w:t xml:space="preserve"> </w:t>
      </w:r>
      <w:r>
        <w:t xml:space="preserve">в заголовке </w:t>
      </w:r>
      <w:r w:rsidRPr="009E4D66">
        <w:t>IP</w:t>
      </w:r>
      <w:r w:rsidRPr="005E5F9F">
        <w:t>-</w:t>
      </w:r>
      <w:r>
        <w:t xml:space="preserve">пакета со следующими возможностями: сохранение имеющегося значения, </w:t>
      </w:r>
      <w:r w:rsidRPr="009E4D66">
        <w:t>заполнение классификатором DSCP, заполнение классификатором IPP;</w:t>
      </w:r>
    </w:p>
    <w:p w14:paraId="0ACD0A19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управление перегрузками с должно реализовываться с помощью очередей двух типов: </w:t>
      </w:r>
      <w:r w:rsidRPr="009E4D66">
        <w:t>очередью на обработку IP-пакетов блоком криптографической защиты, очередью на отправку IP-пакетов сетевым интерфейсом;</w:t>
      </w:r>
    </w:p>
    <w:p w14:paraId="770918D3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механизм управления очередями должен предусматривать поддержку следующих методов: </w:t>
      </w:r>
      <w:r w:rsidRPr="006A1934">
        <w:t>PRIQ</w:t>
      </w:r>
      <w:r>
        <w:t xml:space="preserve">, </w:t>
      </w:r>
      <w:r w:rsidRPr="006A1934">
        <w:t>CBQ</w:t>
      </w:r>
      <w:r>
        <w:t xml:space="preserve">, </w:t>
      </w:r>
      <w:r w:rsidRPr="006A1934">
        <w:t>HFSC</w:t>
      </w:r>
      <w:r>
        <w:t>;</w:t>
      </w:r>
    </w:p>
    <w:p w14:paraId="330A5C40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предупреждение перегрузок с поддержкой следующих механизмов: </w:t>
      </w:r>
      <w:r w:rsidRPr="009E4D66">
        <w:t>RED</w:t>
      </w:r>
      <w:r>
        <w:t xml:space="preserve">, </w:t>
      </w:r>
      <w:r w:rsidRPr="009E4D66">
        <w:t>RIO</w:t>
      </w:r>
      <w:r>
        <w:t xml:space="preserve">, </w:t>
      </w:r>
      <w:r w:rsidRPr="009E4D66">
        <w:t>ECN</w:t>
      </w:r>
      <w:r>
        <w:t>;</w:t>
      </w:r>
    </w:p>
    <w:p w14:paraId="2F81D7FF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возможность создания до 32-х независимых </w:t>
      </w:r>
      <w:r>
        <w:rPr>
          <w:lang w:val="en-US"/>
        </w:rPr>
        <w:t>VPN</w:t>
      </w:r>
      <w:r w:rsidRPr="009E4D66">
        <w:t xml:space="preserve"> </w:t>
      </w:r>
      <w:r>
        <w:t>каналов с управлением приоритизацией;</w:t>
      </w:r>
    </w:p>
    <w:p w14:paraId="234815D3" w14:textId="77777777" w:rsidR="0065372E" w:rsidRDefault="0065372E" w:rsidP="0065372E">
      <w:pPr>
        <w:pStyle w:val="a5"/>
        <w:numPr>
          <w:ilvl w:val="0"/>
          <w:numId w:val="6"/>
        </w:numPr>
      </w:pPr>
      <w:r>
        <w:t>возможность резервирования выделенной полосы пропускания для определенных профилей трафика;</w:t>
      </w:r>
    </w:p>
    <w:p w14:paraId="1F79FE5F" w14:textId="77777777" w:rsidR="0065372E" w:rsidRPr="00F744CD" w:rsidRDefault="0065372E" w:rsidP="0065372E">
      <w:pPr>
        <w:pStyle w:val="a5"/>
        <w:numPr>
          <w:ilvl w:val="0"/>
          <w:numId w:val="6"/>
        </w:numPr>
      </w:pPr>
      <w:r w:rsidRPr="00F744CD">
        <w:t>возможность локальной настройки шифратора для пакетов из интернета в защищенной сети;</w:t>
      </w:r>
    </w:p>
    <w:p w14:paraId="26203743" w14:textId="77777777" w:rsidR="0065372E" w:rsidRDefault="0065372E" w:rsidP="0065372E">
      <w:pPr>
        <w:pStyle w:val="a5"/>
        <w:numPr>
          <w:ilvl w:val="0"/>
          <w:numId w:val="6"/>
        </w:numPr>
      </w:pPr>
      <w:r w:rsidRPr="00F744CD">
        <w:t>возможность настройки обработки mtu path discovery на сетевых устройствах;</w:t>
      </w:r>
    </w:p>
    <w:p w14:paraId="3CF4DA62" w14:textId="77777777" w:rsidR="0065372E" w:rsidRDefault="0065372E" w:rsidP="0065372E">
      <w:pPr>
        <w:pStyle w:val="a5"/>
        <w:numPr>
          <w:ilvl w:val="0"/>
          <w:numId w:val="6"/>
        </w:numPr>
      </w:pPr>
      <w:r>
        <w:t>возможность работы в конфигурации Multi-WAN при одновременном подключении к нескольким внешним сетям, поддержка работы не менее чем с двумя провайдерами, со следующими режимами: передача трафика в соответствии с таблицей маршрутизации, обеспечение отказоустойчивости канала связи, балансировка трафика между внешними интерфейсами ЦУС;</w:t>
      </w:r>
    </w:p>
    <w:p w14:paraId="186AC1AA" w14:textId="77777777" w:rsidR="0065372E" w:rsidRDefault="0065372E" w:rsidP="0065372E">
      <w:pPr>
        <w:pStyle w:val="a5"/>
        <w:numPr>
          <w:ilvl w:val="0"/>
          <w:numId w:val="6"/>
        </w:numPr>
      </w:pPr>
      <w:r>
        <w:t>возможность настройки раздельных внешних сетей в Multi-WAN (сетей, не допускающих маршрутизации пакетов друг между другом);</w:t>
      </w:r>
    </w:p>
    <w:p w14:paraId="529444FD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обеспечение отказоустойчивости канала связи с автоматическим переключением на резервный канал и возможностью мониторинга доступности канала следующими методами: проверка доступности контрольной точки с помощью команды </w:t>
      </w:r>
      <w:r>
        <w:rPr>
          <w:lang w:val="en-US"/>
        </w:rPr>
        <w:t>ping</w:t>
      </w:r>
      <w:r>
        <w:t xml:space="preserve">, проверка доступности контрольной точки по протоколу </w:t>
      </w:r>
      <w:r w:rsidRPr="00E45282">
        <w:t>TCP</w:t>
      </w:r>
      <w:r>
        <w:t>;</w:t>
      </w:r>
    </w:p>
    <w:p w14:paraId="1D277A86" w14:textId="77777777" w:rsidR="0065372E" w:rsidRDefault="0065372E" w:rsidP="0065372E">
      <w:pPr>
        <w:pStyle w:val="a5"/>
        <w:numPr>
          <w:ilvl w:val="0"/>
          <w:numId w:val="6"/>
        </w:numPr>
      </w:pPr>
      <w:r w:rsidRPr="00E45282">
        <w:t>мониторинг состояния каналов WAN</w:t>
      </w:r>
      <w:r>
        <w:t xml:space="preserve"> и</w:t>
      </w:r>
      <w:r w:rsidRPr="00E45282">
        <w:t xml:space="preserve"> VPN</w:t>
      </w:r>
      <w:r>
        <w:t>;</w:t>
      </w:r>
    </w:p>
    <w:p w14:paraId="0E942DA4" w14:textId="77777777" w:rsidR="0065372E" w:rsidRDefault="0065372E" w:rsidP="0065372E">
      <w:pPr>
        <w:pStyle w:val="a5"/>
        <w:numPr>
          <w:ilvl w:val="0"/>
          <w:numId w:val="6"/>
        </w:numPr>
      </w:pPr>
      <w:r>
        <w:t xml:space="preserve">балансировка трафика между внешними интерфейсами ЦУС, распределение шифрованного трафика в соответствии с классом трафика, распределение открытого </w:t>
      </w:r>
      <w:r>
        <w:lastRenderedPageBreak/>
        <w:t xml:space="preserve">трафика в режиме </w:t>
      </w:r>
      <w:r>
        <w:rPr>
          <w:lang w:val="en-US"/>
        </w:rPr>
        <w:t>Round</w:t>
      </w:r>
      <w:r w:rsidRPr="00076DD8">
        <w:t xml:space="preserve"> </w:t>
      </w:r>
      <w:r>
        <w:rPr>
          <w:lang w:val="en-US"/>
        </w:rPr>
        <w:t>Robin</w:t>
      </w:r>
      <w:r>
        <w:t xml:space="preserve"> (распределение трафика между каналами в соответствии с их весами)</w:t>
      </w:r>
    </w:p>
    <w:p w14:paraId="65A7A094" w14:textId="77777777" w:rsidR="0065372E" w:rsidRPr="00B756C1" w:rsidRDefault="0065372E" w:rsidP="0065372E">
      <w:pPr>
        <w:pStyle w:val="a5"/>
        <w:numPr>
          <w:ilvl w:val="0"/>
          <w:numId w:val="6"/>
        </w:numPr>
      </w:pPr>
      <w:r>
        <w:t xml:space="preserve">возможность работы ЦУС за маршрутизатором с технологией </w:t>
      </w:r>
      <w:r w:rsidRPr="006A1934">
        <w:t>NAT</w:t>
      </w:r>
      <w:r>
        <w:t>;</w:t>
      </w:r>
    </w:p>
    <w:p w14:paraId="6AC829DA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возможность интеграции с системами IPS/IDS;</w:t>
      </w:r>
    </w:p>
    <w:p w14:paraId="1BFA731A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возможность мониторинга состояния источника бесперебойного питания и корректного выключения </w:t>
      </w:r>
      <w:r>
        <w:t>ЦУС</w:t>
      </w:r>
      <w:r w:rsidRPr="00B756C1">
        <w:t xml:space="preserve"> в случае длительного сбоя питания;</w:t>
      </w:r>
    </w:p>
    <w:p w14:paraId="721E7D4A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возможность работы с VoIP трафиком;</w:t>
      </w:r>
    </w:p>
    <w:p w14:paraId="16B97FB7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возможность ограничения числа соединений с одного IP-адреса;</w:t>
      </w:r>
    </w:p>
    <w:p w14:paraId="65653E75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возможность задания MAC-адреса внешнего маршрутизатора;</w:t>
      </w:r>
    </w:p>
    <w:p w14:paraId="781A0A6F" w14:textId="77777777" w:rsidR="0065372E" w:rsidRPr="00F744CD" w:rsidRDefault="0065372E" w:rsidP="0065372E">
      <w:pPr>
        <w:pStyle w:val="a5"/>
        <w:numPr>
          <w:ilvl w:val="0"/>
          <w:numId w:val="6"/>
        </w:numPr>
      </w:pPr>
      <w:r>
        <w:t>в</w:t>
      </w:r>
      <w:r w:rsidRPr="00F744CD">
        <w:t>озможность выполнять диагностику работы сетевого устр</w:t>
      </w:r>
      <w:r>
        <w:t>ойства</w:t>
      </w:r>
      <w:r w:rsidRPr="00F744CD">
        <w:t xml:space="preserve"> как средствами локального, так и централизованного управления с предоставлением информации в виде отчетов: </w:t>
      </w:r>
    </w:p>
    <w:p w14:paraId="1A0F2ECD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 xml:space="preserve">ресурсы сетевого устройства (загруженность процессора, свободный объем ОЗУ, объем жесткого диска, объем журналов); </w:t>
      </w:r>
    </w:p>
    <w:p w14:paraId="5383264B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 xml:space="preserve">содержимое ARP- и NDP-кэша; </w:t>
      </w:r>
    </w:p>
    <w:p w14:paraId="6960F172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 xml:space="preserve">результаты выполнения команд ping и traceroute; </w:t>
      </w:r>
    </w:p>
    <w:p w14:paraId="471B9953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 xml:space="preserve">информация о сетевом трафике выбранного интерфейса; </w:t>
      </w:r>
    </w:p>
    <w:p w14:paraId="08D5E91C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 xml:space="preserve">таблица состояний </w:t>
      </w:r>
      <w:r>
        <w:t>ЦУС</w:t>
      </w:r>
      <w:r w:rsidRPr="00F744CD">
        <w:t xml:space="preserve">; </w:t>
      </w:r>
    </w:p>
    <w:p w14:paraId="115C967D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 xml:space="preserve">статистика работы шифратора; </w:t>
      </w:r>
    </w:p>
    <w:p w14:paraId="2805FF8B" w14:textId="77777777" w:rsidR="0065372E" w:rsidRPr="00F744CD" w:rsidRDefault="0065372E" w:rsidP="0065372E">
      <w:pPr>
        <w:pStyle w:val="a5"/>
        <w:numPr>
          <w:ilvl w:val="0"/>
          <w:numId w:val="8"/>
        </w:numPr>
        <w:ind w:left="1276"/>
      </w:pPr>
      <w:r w:rsidRPr="00F744CD">
        <w:t>технологический отчет для службы поддержки.</w:t>
      </w:r>
    </w:p>
    <w:p w14:paraId="092951F0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F744CD">
        <w:t xml:space="preserve">оповещение центра управления </w:t>
      </w:r>
      <w:r w:rsidRPr="00B756C1">
        <w:t>сетью о своей активности и о событиях, требующих оперативного вмешательства в режиме реального времени;</w:t>
      </w:r>
    </w:p>
    <w:p w14:paraId="113920E2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регистрация событий, связанных с работой </w:t>
      </w:r>
      <w:r>
        <w:t>устройств Континент</w:t>
      </w:r>
      <w:r w:rsidRPr="00B756C1">
        <w:t>;</w:t>
      </w:r>
    </w:p>
    <w:p w14:paraId="57AF3685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регистрация следующих событий, связанных с управлением </w:t>
      </w:r>
      <w:r>
        <w:t>ЦУС</w:t>
      </w:r>
      <w:r w:rsidRPr="00B756C1">
        <w:t>:</w:t>
      </w:r>
    </w:p>
    <w:p w14:paraId="77CB83E6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 xml:space="preserve">загрузка и инициализация системы и ее остановки; </w:t>
      </w:r>
    </w:p>
    <w:p w14:paraId="55900ADC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вход (выход) администратора в систему (из системы);</w:t>
      </w:r>
    </w:p>
    <w:p w14:paraId="11FD80F4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результат фильтрации входящих/исходящих пакетов;</w:t>
      </w:r>
    </w:p>
    <w:p w14:paraId="4548BAC0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попытки несанкционированного доступа;</w:t>
      </w:r>
    </w:p>
    <w:p w14:paraId="123134BD" w14:textId="77777777" w:rsidR="0065372E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 xml:space="preserve">любые нештатные ситуации, происходящие при работе </w:t>
      </w:r>
      <w:r>
        <w:t>ЦУС</w:t>
      </w:r>
      <w:r w:rsidRPr="00B756C1">
        <w:t>;</w:t>
      </w:r>
    </w:p>
    <w:p w14:paraId="04C0FA19" w14:textId="77777777" w:rsidR="0065372E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при регистрации события должны фиксироваться</w:t>
      </w:r>
      <w:r>
        <w:t>:</w:t>
      </w:r>
    </w:p>
    <w:p w14:paraId="7A4756D6" w14:textId="77777777" w:rsidR="0065372E" w:rsidRPr="00B756C1" w:rsidRDefault="0065372E" w:rsidP="0065372E">
      <w:pPr>
        <w:pStyle w:val="a5"/>
        <w:numPr>
          <w:ilvl w:val="2"/>
          <w:numId w:val="25"/>
        </w:numPr>
      </w:pPr>
      <w:r w:rsidRPr="00B756C1">
        <w:t>дата и время регистрируемого события;</w:t>
      </w:r>
    </w:p>
    <w:p w14:paraId="1DDB5411" w14:textId="77777777" w:rsidR="0065372E" w:rsidRPr="00B756C1" w:rsidRDefault="0065372E" w:rsidP="0065372E">
      <w:pPr>
        <w:pStyle w:val="a5"/>
        <w:numPr>
          <w:ilvl w:val="2"/>
          <w:numId w:val="25"/>
        </w:numPr>
      </w:pPr>
      <w:r w:rsidRPr="00B756C1">
        <w:t>адрес ист</w:t>
      </w:r>
      <w:r>
        <w:t xml:space="preserve">очника и адрес получателя (при </w:t>
      </w:r>
      <w:r w:rsidRPr="00B756C1">
        <w:t>фильтрации), включая порты протоколов IP,</w:t>
      </w:r>
      <w:r w:rsidRPr="00F55CDB">
        <w:t xml:space="preserve"> </w:t>
      </w:r>
      <w:r w:rsidRPr="00B756C1">
        <w:t>TCP, UDP;</w:t>
      </w:r>
    </w:p>
    <w:p w14:paraId="0234E1A0" w14:textId="77777777" w:rsidR="0065372E" w:rsidRPr="00B756C1" w:rsidRDefault="0065372E" w:rsidP="0065372E">
      <w:pPr>
        <w:pStyle w:val="a5"/>
        <w:numPr>
          <w:ilvl w:val="2"/>
          <w:numId w:val="25"/>
        </w:numPr>
      </w:pPr>
      <w:r w:rsidRPr="00B756C1">
        <w:t>результат попытки осуществления регистрируемого события – успешная или неуспешная (или результат фильтрации);</w:t>
      </w:r>
    </w:p>
    <w:p w14:paraId="41C07B9C" w14:textId="77777777" w:rsidR="0065372E" w:rsidRDefault="0065372E" w:rsidP="0065372E">
      <w:pPr>
        <w:pStyle w:val="a5"/>
        <w:numPr>
          <w:ilvl w:val="0"/>
          <w:numId w:val="25"/>
        </w:numPr>
      </w:pPr>
      <w:r>
        <w:t>в</w:t>
      </w:r>
      <w:r w:rsidRPr="00C6566C">
        <w:t xml:space="preserve">озможность включения записи отладочного журнала, содержащего сообщения ядра и сообщения прикладных процессов управления комплексом, с </w:t>
      </w:r>
      <w:r>
        <w:t>различными уровнями детализации</w:t>
      </w:r>
      <w:r w:rsidRPr="00C6566C">
        <w:t>;</w:t>
      </w:r>
    </w:p>
    <w:p w14:paraId="1052EA44" w14:textId="77777777" w:rsidR="0065372E" w:rsidRDefault="0065372E" w:rsidP="0065372E">
      <w:pPr>
        <w:pStyle w:val="a5"/>
        <w:numPr>
          <w:ilvl w:val="0"/>
          <w:numId w:val="25"/>
        </w:numPr>
      </w:pPr>
      <w:r>
        <w:t>поддержка импорта</w:t>
      </w:r>
      <w:r w:rsidRPr="00043081">
        <w:t>/</w:t>
      </w:r>
      <w:r>
        <w:t>экспорта сетевых объектов из</w:t>
      </w:r>
      <w:r w:rsidRPr="00043081">
        <w:t>/</w:t>
      </w:r>
      <w:r>
        <w:t xml:space="preserve">в </w:t>
      </w:r>
      <w:r>
        <w:rPr>
          <w:lang w:val="en-US"/>
        </w:rPr>
        <w:t>XML</w:t>
      </w:r>
      <w:r w:rsidRPr="00043081">
        <w:t xml:space="preserve"> </w:t>
      </w:r>
      <w:r>
        <w:t>файл (через диагностическую версию программы управления)</w:t>
      </w:r>
      <w:r w:rsidRPr="00043081">
        <w:t>;</w:t>
      </w:r>
    </w:p>
    <w:p w14:paraId="57F1EDF8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идентификация и аутентификация администратора при запуске </w:t>
      </w:r>
      <w:r>
        <w:t>ЦУС</w:t>
      </w:r>
      <w:r w:rsidRPr="00B756C1">
        <w:t>;</w:t>
      </w:r>
    </w:p>
    <w:p w14:paraId="774336EE" w14:textId="77777777" w:rsidR="0065372E" w:rsidRPr="00B756C1" w:rsidRDefault="0065372E" w:rsidP="0065372E">
      <w:pPr>
        <w:pStyle w:val="a5"/>
        <w:numPr>
          <w:ilvl w:val="0"/>
          <w:numId w:val="6"/>
        </w:numPr>
      </w:pPr>
      <w:r>
        <w:t>к</w:t>
      </w:r>
      <w:r w:rsidRPr="00B756C1">
        <w:t xml:space="preserve">онтроль целостности программного обеспечения </w:t>
      </w:r>
      <w:r>
        <w:t>ЦУС</w:t>
      </w:r>
      <w:r w:rsidRPr="00B756C1">
        <w:t>;</w:t>
      </w:r>
    </w:p>
    <w:p w14:paraId="689F419E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должна быть обеспечена отказоустойчивая работа при непрерывном круглосуточном функционировании системы;</w:t>
      </w:r>
    </w:p>
    <w:p w14:paraId="40A53FA9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возможность «холодного» резервирования аппаратной платформы;</w:t>
      </w:r>
    </w:p>
    <w:p w14:paraId="1E881A80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>среднее время восстановления системы не должно превышать:</w:t>
      </w:r>
    </w:p>
    <w:p w14:paraId="666D6DC0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5 минут при аварийном отключении питания с момента его возобновления;</w:t>
      </w:r>
    </w:p>
    <w:p w14:paraId="0F184302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5 минут при отказе физического канала связи с момента восстановления канала связи;</w:t>
      </w:r>
    </w:p>
    <w:p w14:paraId="30CF588D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20 минут при компрометации комплекта ключевой информации (без учета времени доставки ключевой информации);</w:t>
      </w:r>
    </w:p>
    <w:p w14:paraId="1D84F53D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t>15 минут при отказе аппаратной составляющей компоненты системы защиты данных при использовании методов «холодного» резервирования;</w:t>
      </w:r>
    </w:p>
    <w:p w14:paraId="10C0DABD" w14:textId="77777777" w:rsidR="0065372E" w:rsidRPr="00B756C1" w:rsidRDefault="0065372E" w:rsidP="0065372E">
      <w:pPr>
        <w:pStyle w:val="a5"/>
        <w:numPr>
          <w:ilvl w:val="0"/>
          <w:numId w:val="8"/>
        </w:numPr>
        <w:ind w:left="1276"/>
      </w:pPr>
      <w:r w:rsidRPr="00B756C1">
        <w:lastRenderedPageBreak/>
        <w:t>30 минут при стирании (разрушении) штатного программного обеспечения компоненты системы защиты данных и данных аутентификации.</w:t>
      </w:r>
    </w:p>
    <w:p w14:paraId="51943344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ПО </w:t>
      </w:r>
      <w:r>
        <w:t>ЦУС</w:t>
      </w:r>
      <w:r w:rsidRPr="00B756C1">
        <w:t xml:space="preserve"> должно представлять собой функционально замкнутую среду</w:t>
      </w:r>
      <w:r>
        <w:t>,</w:t>
      </w:r>
      <w:r w:rsidRPr="00B756C1">
        <w:t xml:space="preserve"> не допускающую </w:t>
      </w:r>
      <w:r>
        <w:t xml:space="preserve">возможности </w:t>
      </w:r>
      <w:r w:rsidRPr="00B756C1">
        <w:t>внедрения вредоносного ПО;</w:t>
      </w:r>
    </w:p>
    <w:p w14:paraId="3D7F90CB" w14:textId="77777777" w:rsidR="0065372E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ПО </w:t>
      </w:r>
      <w:r>
        <w:t>ЦУС</w:t>
      </w:r>
      <w:r w:rsidRPr="00B756C1">
        <w:t xml:space="preserve"> не должно требовать установки дополнительных средств антивирусной безопасности;</w:t>
      </w:r>
    </w:p>
    <w:p w14:paraId="38DACAD2" w14:textId="61E29476" w:rsidR="00B756C1" w:rsidRPr="00B756C1" w:rsidRDefault="0065372E" w:rsidP="0065372E">
      <w:pPr>
        <w:pStyle w:val="a5"/>
        <w:numPr>
          <w:ilvl w:val="0"/>
          <w:numId w:val="6"/>
        </w:numPr>
      </w:pPr>
      <w:r w:rsidRPr="00B756C1">
        <w:t xml:space="preserve">режим работы </w:t>
      </w:r>
      <w:r>
        <w:t>ЦУС</w:t>
      </w:r>
      <w:r w:rsidRPr="00B756C1">
        <w:t xml:space="preserve"> – круглосуточный необслуживаемый, по схеме 24х7х365.</w:t>
      </w:r>
    </w:p>
    <w:p w14:paraId="6331763A" w14:textId="77777777" w:rsidR="0036041F" w:rsidRPr="00C05753" w:rsidRDefault="0036041F" w:rsidP="0036041F">
      <w:pPr>
        <w:numPr>
          <w:ilvl w:val="1"/>
          <w:numId w:val="11"/>
        </w:numPr>
        <w:spacing w:before="120" w:after="120"/>
        <w:ind w:left="34" w:firstLine="283"/>
        <w:jc w:val="both"/>
        <w:rPr>
          <w:rFonts w:ascii="Times New Roman" w:hAnsi="Times New Roman"/>
          <w:b/>
          <w:sz w:val="24"/>
          <w:szCs w:val="24"/>
        </w:rPr>
      </w:pPr>
      <w:r w:rsidRPr="00AF1B15">
        <w:rPr>
          <w:rFonts w:ascii="Times New Roman" w:hAnsi="Times New Roman"/>
          <w:b/>
          <w:sz w:val="24"/>
          <w:szCs w:val="24"/>
        </w:rPr>
        <w:t xml:space="preserve">В комплект поставки ЦУС должна входить </w:t>
      </w:r>
      <w:r>
        <w:rPr>
          <w:rFonts w:ascii="Times New Roman" w:hAnsi="Times New Roman"/>
          <w:b/>
          <w:sz w:val="24"/>
          <w:szCs w:val="24"/>
        </w:rPr>
        <w:t>П</w:t>
      </w:r>
      <w:r w:rsidRPr="00AF1B15">
        <w:rPr>
          <w:rFonts w:ascii="Times New Roman" w:hAnsi="Times New Roman"/>
          <w:b/>
          <w:sz w:val="24"/>
          <w:szCs w:val="24"/>
        </w:rPr>
        <w:t xml:space="preserve">рограмма </w:t>
      </w:r>
      <w:r>
        <w:rPr>
          <w:rFonts w:ascii="Times New Roman" w:hAnsi="Times New Roman"/>
          <w:b/>
          <w:sz w:val="24"/>
          <w:szCs w:val="24"/>
        </w:rPr>
        <w:t>У</w:t>
      </w:r>
      <w:r w:rsidRPr="00AF1B15">
        <w:rPr>
          <w:rFonts w:ascii="Times New Roman" w:hAnsi="Times New Roman"/>
          <w:b/>
          <w:sz w:val="24"/>
          <w:szCs w:val="24"/>
        </w:rPr>
        <w:t>правления ЦУС</w:t>
      </w:r>
      <w:r>
        <w:rPr>
          <w:rFonts w:ascii="Times New Roman" w:hAnsi="Times New Roman"/>
          <w:b/>
          <w:sz w:val="24"/>
          <w:szCs w:val="24"/>
        </w:rPr>
        <w:t xml:space="preserve"> (ПУ ЦУС)</w:t>
      </w:r>
      <w:r w:rsidRPr="00AF1B15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F1B15">
        <w:rPr>
          <w:rFonts w:ascii="Times New Roman" w:hAnsi="Times New Roman"/>
          <w:b/>
          <w:sz w:val="24"/>
          <w:szCs w:val="24"/>
        </w:rPr>
        <w:t>представляющая собой графическую консоль управления</w:t>
      </w:r>
      <w:r>
        <w:rPr>
          <w:rFonts w:ascii="Times New Roman" w:hAnsi="Times New Roman"/>
          <w:b/>
          <w:sz w:val="24"/>
          <w:szCs w:val="24"/>
        </w:rPr>
        <w:t>, предназначенная для осуществления ц</w:t>
      </w:r>
      <w:r w:rsidRPr="00AF1B15">
        <w:rPr>
          <w:rFonts w:ascii="Times New Roman" w:hAnsi="Times New Roman"/>
          <w:b/>
          <w:sz w:val="24"/>
          <w:szCs w:val="24"/>
        </w:rPr>
        <w:t>ентрализованно</w:t>
      </w:r>
      <w:r>
        <w:rPr>
          <w:rFonts w:ascii="Times New Roman" w:hAnsi="Times New Roman"/>
          <w:b/>
          <w:sz w:val="24"/>
          <w:szCs w:val="24"/>
        </w:rPr>
        <w:t>го</w:t>
      </w:r>
      <w:r w:rsidRPr="00AF1B15">
        <w:rPr>
          <w:rFonts w:ascii="Times New Roman" w:hAnsi="Times New Roman"/>
          <w:b/>
          <w:sz w:val="24"/>
          <w:szCs w:val="24"/>
        </w:rPr>
        <w:t xml:space="preserve"> управление сетью </w:t>
      </w:r>
      <w:r>
        <w:rPr>
          <w:rFonts w:ascii="Times New Roman" w:hAnsi="Times New Roman"/>
          <w:b/>
          <w:sz w:val="24"/>
          <w:szCs w:val="24"/>
        </w:rPr>
        <w:t>устройств Континент. ПУ ЦУС должна обеспечивать следующие возможности</w:t>
      </w:r>
      <w:r w:rsidRPr="00B66378">
        <w:rPr>
          <w:rFonts w:ascii="Times New Roman" w:hAnsi="Times New Roman"/>
          <w:b/>
          <w:sz w:val="24"/>
          <w:szCs w:val="24"/>
        </w:rPr>
        <w:t>:</w:t>
      </w:r>
    </w:p>
    <w:p w14:paraId="7B917A37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предоставлять графический интерфейс управления комплексом;</w:t>
      </w:r>
    </w:p>
    <w:p w14:paraId="170A8672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осуществлять аутентификацию администраторов комплекса при предъявлении идентификатора;</w:t>
      </w:r>
    </w:p>
    <w:p w14:paraId="09D47DA3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 xml:space="preserve">выполнять контроль состояния всех </w:t>
      </w:r>
      <w:r>
        <w:t>устройств Континент</w:t>
      </w:r>
      <w:r w:rsidRPr="00D91D11">
        <w:t xml:space="preserve"> комплекса в оперативном режиме;</w:t>
      </w:r>
    </w:p>
    <w:p w14:paraId="37E48EDD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управление учетными записями пользователей-администраторов;</w:t>
      </w:r>
    </w:p>
    <w:p w14:paraId="5649740C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 xml:space="preserve">управление параметрами </w:t>
      </w:r>
      <w:r>
        <w:t>устройств Континент</w:t>
      </w:r>
      <w:r w:rsidRPr="00D91D11">
        <w:t xml:space="preserve"> комплекса;</w:t>
      </w:r>
    </w:p>
    <w:p w14:paraId="5AF5E04D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управление правилами фильтрации IP-пакетов;</w:t>
      </w:r>
    </w:p>
    <w:p w14:paraId="25AAD20D" w14:textId="77777777" w:rsidR="0036041F" w:rsidRDefault="0036041F" w:rsidP="0036041F">
      <w:pPr>
        <w:pStyle w:val="a5"/>
        <w:numPr>
          <w:ilvl w:val="0"/>
          <w:numId w:val="6"/>
        </w:numPr>
      </w:pPr>
      <w:r w:rsidRPr="00D91D11">
        <w:t>установление защищенного соединения с ЦУС;</w:t>
      </w:r>
    </w:p>
    <w:p w14:paraId="2548FBAA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управление расписаниями действия правила фильтрации;</w:t>
      </w:r>
    </w:p>
    <w:p w14:paraId="7BEB7269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управление правилами трансляции сетевых адресов;</w:t>
      </w:r>
    </w:p>
    <w:p w14:paraId="12911531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осуществлять ролевое управление комплексом;</w:t>
      </w:r>
    </w:p>
    <w:p w14:paraId="62E6B3C4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>выполнять резервное копирование и восстановление базы данных ЦУС;</w:t>
      </w:r>
    </w:p>
    <w:p w14:paraId="478B6488" w14:textId="77777777" w:rsidR="0036041F" w:rsidRPr="00D91D11" w:rsidRDefault="0036041F" w:rsidP="0036041F">
      <w:pPr>
        <w:pStyle w:val="a5"/>
        <w:numPr>
          <w:ilvl w:val="0"/>
          <w:numId w:val="6"/>
        </w:numPr>
      </w:pPr>
      <w:r w:rsidRPr="00D91D11">
        <w:t xml:space="preserve">управление горячим резервированием </w:t>
      </w:r>
      <w:r>
        <w:t>КШ</w:t>
      </w:r>
      <w:r w:rsidRPr="00D91D11">
        <w:t>;</w:t>
      </w:r>
    </w:p>
    <w:p w14:paraId="499C98B0" w14:textId="77777777" w:rsidR="0036041F" w:rsidRDefault="0036041F" w:rsidP="0036041F">
      <w:pPr>
        <w:pStyle w:val="a5"/>
        <w:numPr>
          <w:ilvl w:val="0"/>
          <w:numId w:val="6"/>
        </w:numPr>
      </w:pPr>
      <w:r w:rsidRPr="00D91D11">
        <w:t>установку ПУ ЦУС на произвольном количестве АРМ администратора.</w:t>
      </w:r>
    </w:p>
    <w:p w14:paraId="04CA8E77" w14:textId="09C4F2DD" w:rsidR="00D7110A" w:rsidRPr="00D7110A" w:rsidRDefault="00D442E2" w:rsidP="00D442E2">
      <w:pPr>
        <w:numPr>
          <w:ilvl w:val="1"/>
          <w:numId w:val="11"/>
        </w:numPr>
        <w:spacing w:before="120" w:after="120"/>
        <w:ind w:left="34" w:firstLine="283"/>
        <w:jc w:val="both"/>
        <w:rPr>
          <w:rFonts w:ascii="Times New Roman" w:hAnsi="Times New Roman"/>
          <w:b/>
          <w:sz w:val="24"/>
          <w:szCs w:val="24"/>
        </w:rPr>
      </w:pPr>
      <w:r w:rsidRPr="00D7110A">
        <w:rPr>
          <w:rFonts w:ascii="Times New Roman" w:hAnsi="Times New Roman"/>
          <w:b/>
          <w:sz w:val="24"/>
          <w:szCs w:val="24"/>
        </w:rPr>
        <w:t xml:space="preserve"> </w:t>
      </w:r>
      <w:r w:rsidR="00D7110A" w:rsidRPr="00D7110A">
        <w:rPr>
          <w:rFonts w:ascii="Times New Roman" w:hAnsi="Times New Roman"/>
          <w:b/>
          <w:sz w:val="24"/>
          <w:szCs w:val="24"/>
        </w:rPr>
        <w:t>Требования по сертификации:</w:t>
      </w:r>
    </w:p>
    <w:p w14:paraId="53277BA8" w14:textId="02FCC5F7" w:rsidR="003B791A" w:rsidRPr="003B791A" w:rsidRDefault="003B791A" w:rsidP="003B791A">
      <w:pPr>
        <w:pStyle w:val="a5"/>
        <w:numPr>
          <w:ilvl w:val="0"/>
          <w:numId w:val="6"/>
        </w:numPr>
        <w:rPr>
          <w:b/>
        </w:rPr>
      </w:pPr>
      <w:r w:rsidRPr="003B791A">
        <w:rPr>
          <w:b/>
        </w:rPr>
        <w:t>платформа должна входить в реестр телекоммуникационного оборудования российского производства (ТОРП);</w:t>
      </w:r>
    </w:p>
    <w:p w14:paraId="32CBED7B" w14:textId="77777777" w:rsidR="005268E9" w:rsidRDefault="005268E9" w:rsidP="005268E9">
      <w:pPr>
        <w:pStyle w:val="a5"/>
        <w:numPr>
          <w:ilvl w:val="0"/>
          <w:numId w:val="6"/>
        </w:numPr>
      </w:pPr>
      <w:r>
        <w:t>должен быть сертифицирован на соответствие требованиям ФСБ России к стойкости средств криптографической защиты информации по уровням КС2, КС3;</w:t>
      </w:r>
    </w:p>
    <w:p w14:paraId="5462498B" w14:textId="77777777" w:rsidR="005268E9" w:rsidRDefault="005268E9" w:rsidP="005268E9">
      <w:pPr>
        <w:pStyle w:val="a5"/>
        <w:numPr>
          <w:ilvl w:val="0"/>
          <w:numId w:val="6"/>
        </w:numPr>
      </w:pPr>
      <w:r>
        <w:t>должен быть сертифицирован на соответствие требованиям ФСБ России к МСЭ 4 класса защищенности;</w:t>
      </w:r>
    </w:p>
    <w:p w14:paraId="59AC4CBC" w14:textId="77777777" w:rsidR="005268E9" w:rsidRDefault="005268E9" w:rsidP="005268E9">
      <w:pPr>
        <w:pStyle w:val="a5"/>
        <w:numPr>
          <w:ilvl w:val="0"/>
          <w:numId w:val="6"/>
        </w:numPr>
      </w:pPr>
      <w:r>
        <w:t>должно подтверждаться действующими сертификатами ФСБ России;</w:t>
      </w:r>
    </w:p>
    <w:p w14:paraId="4208B013" w14:textId="77777777" w:rsidR="005268E9" w:rsidRDefault="005268E9" w:rsidP="005268E9">
      <w:pPr>
        <w:pStyle w:val="a5"/>
        <w:numPr>
          <w:ilvl w:val="0"/>
          <w:numId w:val="6"/>
        </w:numPr>
      </w:pPr>
      <w:r>
        <w:t>должен соответствовать «Требованиям по безопасности информации, устанавливающим уровни доверия к средствам технической защиты информации и средствам обеспечения безопасности информационных технологий» по 3 уровню доверия;</w:t>
      </w:r>
    </w:p>
    <w:p w14:paraId="62579255" w14:textId="77777777" w:rsidR="005268E9" w:rsidRDefault="005268E9" w:rsidP="005268E9">
      <w:pPr>
        <w:pStyle w:val="a5"/>
        <w:numPr>
          <w:ilvl w:val="0"/>
          <w:numId w:val="6"/>
        </w:numPr>
      </w:pPr>
      <w:r>
        <w:t>должен соответствовать «Требованиям к межсетевым экранам», «Профиль защиты межсетевых экранов типа А третьего класса зашиты. ИТ.МЭ.А3.П3»;</w:t>
      </w:r>
    </w:p>
    <w:p w14:paraId="5495A104" w14:textId="77777777" w:rsidR="005268E9" w:rsidRDefault="005268E9" w:rsidP="005268E9">
      <w:pPr>
        <w:pStyle w:val="a5"/>
        <w:numPr>
          <w:ilvl w:val="0"/>
          <w:numId w:val="6"/>
        </w:numPr>
      </w:pPr>
      <w:r>
        <w:t>должно подтверждаться действующими сертификатами ФСТЭК России;</w:t>
      </w:r>
    </w:p>
    <w:p w14:paraId="4E8E548C" w14:textId="03300415" w:rsidR="00F04C22" w:rsidRPr="00B756C1" w:rsidRDefault="005268E9" w:rsidP="005268E9">
      <w:pPr>
        <w:pStyle w:val="a5"/>
        <w:numPr>
          <w:ilvl w:val="0"/>
          <w:numId w:val="6"/>
        </w:numPr>
      </w:pPr>
      <w:r>
        <w:t>должен иметь действующий сертификат Минкомсвязи России – о соответствии установленным требованиям к оборудованию маршрутизации пакетов информации и возможности применения на сетях связи общего пользования в качестве оборудования коммутации и маршрутизации пакетов информации.</w:t>
      </w:r>
    </w:p>
    <w:sectPr w:rsidR="00F04C22" w:rsidRPr="00B756C1" w:rsidSect="009D0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150C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DC171C"/>
    <w:multiLevelType w:val="multilevel"/>
    <w:tmpl w:val="1CBE0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D900AC2"/>
    <w:multiLevelType w:val="hybridMultilevel"/>
    <w:tmpl w:val="D522231A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2C8F"/>
    <w:multiLevelType w:val="hybridMultilevel"/>
    <w:tmpl w:val="5AA03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447E"/>
    <w:multiLevelType w:val="hybridMultilevel"/>
    <w:tmpl w:val="AEFC81EC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7FA74FA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F1FA7"/>
    <w:multiLevelType w:val="hybridMultilevel"/>
    <w:tmpl w:val="F176CB6E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7FA74FA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01179"/>
    <w:multiLevelType w:val="multilevel"/>
    <w:tmpl w:val="B47A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6547D5D"/>
    <w:multiLevelType w:val="multilevel"/>
    <w:tmpl w:val="45F89B32"/>
    <w:lvl w:ilvl="0">
      <w:start w:val="1"/>
      <w:numFmt w:val="bullet"/>
      <w:lvlText w:val="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8" w15:restartNumberingAfterBreak="0">
    <w:nsid w:val="3B8F2BDA"/>
    <w:multiLevelType w:val="multilevel"/>
    <w:tmpl w:val="E5BC1112"/>
    <w:lvl w:ilvl="0">
      <w:numFmt w:val="bullet"/>
      <w:lvlText w:val="-"/>
      <w:lvlJc w:val="left"/>
      <w:pPr>
        <w:tabs>
          <w:tab w:val="num" w:pos="677"/>
        </w:tabs>
        <w:ind w:left="677" w:hanging="360"/>
      </w:pPr>
      <w:rPr>
        <w:rFonts w:ascii="Calibri" w:eastAsiaTheme="minorHAnsi" w:hAnsi="Calibri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9"/>
        </w:tabs>
        <w:ind w:left="1289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57"/>
        </w:tabs>
        <w:ind w:left="1541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477"/>
        </w:tabs>
        <w:ind w:left="20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7"/>
        </w:tabs>
        <w:ind w:left="25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57"/>
        </w:tabs>
        <w:ind w:left="30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77"/>
        </w:tabs>
        <w:ind w:left="35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7"/>
        </w:tabs>
        <w:ind w:left="40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57"/>
        </w:tabs>
        <w:ind w:left="4637" w:hanging="1440"/>
      </w:pPr>
      <w:rPr>
        <w:rFonts w:hint="default"/>
      </w:rPr>
    </w:lvl>
  </w:abstractNum>
  <w:abstractNum w:abstractNumId="9" w15:restartNumberingAfterBreak="0">
    <w:nsid w:val="49213956"/>
    <w:multiLevelType w:val="hybridMultilevel"/>
    <w:tmpl w:val="FBC69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84A71"/>
    <w:multiLevelType w:val="hybridMultilevel"/>
    <w:tmpl w:val="772AFB62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E27EC"/>
    <w:multiLevelType w:val="hybridMultilevel"/>
    <w:tmpl w:val="9766CF66"/>
    <w:lvl w:ilvl="0" w:tplc="4192DEC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7DE66FB2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D82FE2"/>
    <w:multiLevelType w:val="hybridMultilevel"/>
    <w:tmpl w:val="4686F756"/>
    <w:lvl w:ilvl="0" w:tplc="50206B08">
      <w:start w:val="1"/>
      <w:numFmt w:val="bullet"/>
      <w:pStyle w:val="a"/>
      <w:lvlText w:val="–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3710B6"/>
    <w:multiLevelType w:val="multilevel"/>
    <w:tmpl w:val="4720EA52"/>
    <w:lvl w:ilvl="0">
      <w:start w:val="1"/>
      <w:numFmt w:val="bullet"/>
      <w:pStyle w:val="a0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14" w15:restartNumberingAfterBreak="0">
    <w:nsid w:val="613860BE"/>
    <w:multiLevelType w:val="multilevel"/>
    <w:tmpl w:val="E418F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63AE4765"/>
    <w:multiLevelType w:val="hybridMultilevel"/>
    <w:tmpl w:val="70CEFC48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7FA74FA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76307"/>
    <w:multiLevelType w:val="multilevel"/>
    <w:tmpl w:val="C34E3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71552721"/>
    <w:multiLevelType w:val="multilevel"/>
    <w:tmpl w:val="C8E80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75FA4D6E"/>
    <w:multiLevelType w:val="hybridMultilevel"/>
    <w:tmpl w:val="72B4BE84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7FA74FA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57FA74FA">
      <w:numFmt w:val="bullet"/>
      <w:lvlText w:val="-"/>
      <w:lvlJc w:val="left"/>
      <w:pPr>
        <w:ind w:left="2160" w:hanging="360"/>
      </w:pPr>
      <w:rPr>
        <w:rFonts w:ascii="Calibri" w:eastAsiaTheme="minorHAnsi" w:hAnsi="Calibri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2474DD"/>
    <w:multiLevelType w:val="hybridMultilevel"/>
    <w:tmpl w:val="1660A000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63EF1"/>
    <w:multiLevelType w:val="multilevel"/>
    <w:tmpl w:val="BF825B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1" w15:restartNumberingAfterBreak="0">
    <w:nsid w:val="7C1B74E3"/>
    <w:multiLevelType w:val="hybridMultilevel"/>
    <w:tmpl w:val="CF72DD46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7FA74FA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7124D"/>
    <w:multiLevelType w:val="multilevel"/>
    <w:tmpl w:val="90409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1"/>
  </w:num>
  <w:num w:numId="12">
    <w:abstractNumId w:val="12"/>
  </w:num>
  <w:num w:numId="13">
    <w:abstractNumId w:val="9"/>
  </w:num>
  <w:num w:numId="14">
    <w:abstractNumId w:val="16"/>
  </w:num>
  <w:num w:numId="15">
    <w:abstractNumId w:val="0"/>
  </w:num>
  <w:num w:numId="16">
    <w:abstractNumId w:val="3"/>
  </w:num>
  <w:num w:numId="17">
    <w:abstractNumId w:val="10"/>
  </w:num>
  <w:num w:numId="18">
    <w:abstractNumId w:val="10"/>
  </w:num>
  <w:num w:numId="19">
    <w:abstractNumId w:val="19"/>
  </w:num>
  <w:num w:numId="20">
    <w:abstractNumId w:val="10"/>
  </w:num>
  <w:num w:numId="21">
    <w:abstractNumId w:val="20"/>
  </w:num>
  <w:num w:numId="22">
    <w:abstractNumId w:val="8"/>
  </w:num>
  <w:num w:numId="23">
    <w:abstractNumId w:val="22"/>
  </w:num>
  <w:num w:numId="24">
    <w:abstractNumId w:val="15"/>
  </w:num>
  <w:num w:numId="25">
    <w:abstractNumId w:val="18"/>
  </w:num>
  <w:num w:numId="26">
    <w:abstractNumId w:val="4"/>
  </w:num>
  <w:num w:numId="27">
    <w:abstractNumId w:val="2"/>
  </w:num>
  <w:num w:numId="28">
    <w:abstractNumId w:val="5"/>
  </w:num>
  <w:num w:numId="29">
    <w:abstractNumId w:val="2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AB"/>
    <w:rsid w:val="000003A3"/>
    <w:rsid w:val="00001A4C"/>
    <w:rsid w:val="00001D27"/>
    <w:rsid w:val="0000347B"/>
    <w:rsid w:val="00003588"/>
    <w:rsid w:val="000054B7"/>
    <w:rsid w:val="00005572"/>
    <w:rsid w:val="000066D3"/>
    <w:rsid w:val="00007676"/>
    <w:rsid w:val="00007D6A"/>
    <w:rsid w:val="000106F2"/>
    <w:rsid w:val="000112DD"/>
    <w:rsid w:val="00011AE6"/>
    <w:rsid w:val="00011D98"/>
    <w:rsid w:val="000122F3"/>
    <w:rsid w:val="00013985"/>
    <w:rsid w:val="000147AF"/>
    <w:rsid w:val="0001547F"/>
    <w:rsid w:val="0001686B"/>
    <w:rsid w:val="00017282"/>
    <w:rsid w:val="000203E9"/>
    <w:rsid w:val="00021FE8"/>
    <w:rsid w:val="00023800"/>
    <w:rsid w:val="000243BC"/>
    <w:rsid w:val="00024519"/>
    <w:rsid w:val="000248DD"/>
    <w:rsid w:val="00025A3C"/>
    <w:rsid w:val="00026E42"/>
    <w:rsid w:val="00027658"/>
    <w:rsid w:val="0003187E"/>
    <w:rsid w:val="00032845"/>
    <w:rsid w:val="0003343E"/>
    <w:rsid w:val="00034400"/>
    <w:rsid w:val="00034CE2"/>
    <w:rsid w:val="0003510E"/>
    <w:rsid w:val="00035D94"/>
    <w:rsid w:val="00036028"/>
    <w:rsid w:val="000371F0"/>
    <w:rsid w:val="000408D6"/>
    <w:rsid w:val="0004121E"/>
    <w:rsid w:val="0004140B"/>
    <w:rsid w:val="00041912"/>
    <w:rsid w:val="0004198F"/>
    <w:rsid w:val="00041AA6"/>
    <w:rsid w:val="00042997"/>
    <w:rsid w:val="00042A0E"/>
    <w:rsid w:val="0004397F"/>
    <w:rsid w:val="00043BA0"/>
    <w:rsid w:val="00044CC0"/>
    <w:rsid w:val="000468A7"/>
    <w:rsid w:val="00047098"/>
    <w:rsid w:val="00047318"/>
    <w:rsid w:val="000477B3"/>
    <w:rsid w:val="00047B37"/>
    <w:rsid w:val="00050178"/>
    <w:rsid w:val="00051DAD"/>
    <w:rsid w:val="00052399"/>
    <w:rsid w:val="0005318C"/>
    <w:rsid w:val="00053A6D"/>
    <w:rsid w:val="0005437A"/>
    <w:rsid w:val="0005592F"/>
    <w:rsid w:val="0005787F"/>
    <w:rsid w:val="00057B97"/>
    <w:rsid w:val="0006008B"/>
    <w:rsid w:val="00061152"/>
    <w:rsid w:val="000619B3"/>
    <w:rsid w:val="00062901"/>
    <w:rsid w:val="000632EA"/>
    <w:rsid w:val="000667FD"/>
    <w:rsid w:val="0006689E"/>
    <w:rsid w:val="000668BA"/>
    <w:rsid w:val="0006733E"/>
    <w:rsid w:val="00070139"/>
    <w:rsid w:val="00070A4A"/>
    <w:rsid w:val="00071539"/>
    <w:rsid w:val="00071ACE"/>
    <w:rsid w:val="00071D52"/>
    <w:rsid w:val="00073E70"/>
    <w:rsid w:val="00073EF8"/>
    <w:rsid w:val="0007576B"/>
    <w:rsid w:val="000758BC"/>
    <w:rsid w:val="00076187"/>
    <w:rsid w:val="0007629A"/>
    <w:rsid w:val="000764A1"/>
    <w:rsid w:val="00076858"/>
    <w:rsid w:val="00077715"/>
    <w:rsid w:val="000801A3"/>
    <w:rsid w:val="00080CAC"/>
    <w:rsid w:val="00082048"/>
    <w:rsid w:val="00082132"/>
    <w:rsid w:val="0008302A"/>
    <w:rsid w:val="000843D8"/>
    <w:rsid w:val="00084A2E"/>
    <w:rsid w:val="00084E33"/>
    <w:rsid w:val="00085550"/>
    <w:rsid w:val="000858DC"/>
    <w:rsid w:val="0008590B"/>
    <w:rsid w:val="00085DAC"/>
    <w:rsid w:val="0008763E"/>
    <w:rsid w:val="00090381"/>
    <w:rsid w:val="00090619"/>
    <w:rsid w:val="000906D3"/>
    <w:rsid w:val="00090704"/>
    <w:rsid w:val="00092DC8"/>
    <w:rsid w:val="0009379C"/>
    <w:rsid w:val="00095690"/>
    <w:rsid w:val="00095B87"/>
    <w:rsid w:val="000963D6"/>
    <w:rsid w:val="00096C2A"/>
    <w:rsid w:val="00097DB3"/>
    <w:rsid w:val="000A1232"/>
    <w:rsid w:val="000A1B53"/>
    <w:rsid w:val="000A1E4C"/>
    <w:rsid w:val="000A2AD1"/>
    <w:rsid w:val="000A4781"/>
    <w:rsid w:val="000A47BE"/>
    <w:rsid w:val="000A55EB"/>
    <w:rsid w:val="000A6CCE"/>
    <w:rsid w:val="000A73D1"/>
    <w:rsid w:val="000A7B75"/>
    <w:rsid w:val="000A7EA4"/>
    <w:rsid w:val="000B08D9"/>
    <w:rsid w:val="000B0CDB"/>
    <w:rsid w:val="000B1277"/>
    <w:rsid w:val="000B128E"/>
    <w:rsid w:val="000B18B9"/>
    <w:rsid w:val="000B1DB2"/>
    <w:rsid w:val="000B3CE9"/>
    <w:rsid w:val="000B3FE4"/>
    <w:rsid w:val="000B4001"/>
    <w:rsid w:val="000B454A"/>
    <w:rsid w:val="000B5F56"/>
    <w:rsid w:val="000B6C98"/>
    <w:rsid w:val="000B6DFA"/>
    <w:rsid w:val="000B79FA"/>
    <w:rsid w:val="000C0603"/>
    <w:rsid w:val="000C0BD7"/>
    <w:rsid w:val="000C14DD"/>
    <w:rsid w:val="000C1773"/>
    <w:rsid w:val="000C26CD"/>
    <w:rsid w:val="000C2717"/>
    <w:rsid w:val="000C2C70"/>
    <w:rsid w:val="000C33F3"/>
    <w:rsid w:val="000C4CA5"/>
    <w:rsid w:val="000C531F"/>
    <w:rsid w:val="000C5AAB"/>
    <w:rsid w:val="000C5ACB"/>
    <w:rsid w:val="000C61DC"/>
    <w:rsid w:val="000C6B98"/>
    <w:rsid w:val="000C6C0B"/>
    <w:rsid w:val="000C7D3B"/>
    <w:rsid w:val="000D0860"/>
    <w:rsid w:val="000D0F6E"/>
    <w:rsid w:val="000D113B"/>
    <w:rsid w:val="000D18AE"/>
    <w:rsid w:val="000D29ED"/>
    <w:rsid w:val="000D4331"/>
    <w:rsid w:val="000D448F"/>
    <w:rsid w:val="000D4D31"/>
    <w:rsid w:val="000D52F1"/>
    <w:rsid w:val="000D62F5"/>
    <w:rsid w:val="000D6399"/>
    <w:rsid w:val="000D73A2"/>
    <w:rsid w:val="000E04A7"/>
    <w:rsid w:val="000E0945"/>
    <w:rsid w:val="000E130F"/>
    <w:rsid w:val="000E138D"/>
    <w:rsid w:val="000E2D8F"/>
    <w:rsid w:val="000E328D"/>
    <w:rsid w:val="000E55E6"/>
    <w:rsid w:val="000E6086"/>
    <w:rsid w:val="000E60D9"/>
    <w:rsid w:val="000E78E0"/>
    <w:rsid w:val="000E7FEF"/>
    <w:rsid w:val="000F017F"/>
    <w:rsid w:val="000F03F9"/>
    <w:rsid w:val="000F0EFC"/>
    <w:rsid w:val="000F1158"/>
    <w:rsid w:val="000F4958"/>
    <w:rsid w:val="000F6899"/>
    <w:rsid w:val="000F755C"/>
    <w:rsid w:val="000F7C1C"/>
    <w:rsid w:val="0010024D"/>
    <w:rsid w:val="00101012"/>
    <w:rsid w:val="00101150"/>
    <w:rsid w:val="00101890"/>
    <w:rsid w:val="00102941"/>
    <w:rsid w:val="00102E7A"/>
    <w:rsid w:val="0010350E"/>
    <w:rsid w:val="0010529A"/>
    <w:rsid w:val="0010574E"/>
    <w:rsid w:val="00106C51"/>
    <w:rsid w:val="001072B9"/>
    <w:rsid w:val="00107ADB"/>
    <w:rsid w:val="001101FE"/>
    <w:rsid w:val="001105D2"/>
    <w:rsid w:val="00110821"/>
    <w:rsid w:val="00112C42"/>
    <w:rsid w:val="00113378"/>
    <w:rsid w:val="00113453"/>
    <w:rsid w:val="00114352"/>
    <w:rsid w:val="00114385"/>
    <w:rsid w:val="001143D7"/>
    <w:rsid w:val="00114BD4"/>
    <w:rsid w:val="00115158"/>
    <w:rsid w:val="00115934"/>
    <w:rsid w:val="00116A13"/>
    <w:rsid w:val="001173DA"/>
    <w:rsid w:val="0011794E"/>
    <w:rsid w:val="00117BA5"/>
    <w:rsid w:val="00120AFF"/>
    <w:rsid w:val="00121717"/>
    <w:rsid w:val="00121E5E"/>
    <w:rsid w:val="00121EC6"/>
    <w:rsid w:val="00121FC3"/>
    <w:rsid w:val="00123122"/>
    <w:rsid w:val="00124240"/>
    <w:rsid w:val="001272E0"/>
    <w:rsid w:val="001277F7"/>
    <w:rsid w:val="001300A6"/>
    <w:rsid w:val="001307D8"/>
    <w:rsid w:val="00130823"/>
    <w:rsid w:val="00131E2B"/>
    <w:rsid w:val="00131F3C"/>
    <w:rsid w:val="0013428B"/>
    <w:rsid w:val="00135629"/>
    <w:rsid w:val="00135EC8"/>
    <w:rsid w:val="00136ECB"/>
    <w:rsid w:val="0013787D"/>
    <w:rsid w:val="0014004B"/>
    <w:rsid w:val="001407AD"/>
    <w:rsid w:val="00140970"/>
    <w:rsid w:val="00141691"/>
    <w:rsid w:val="001441CB"/>
    <w:rsid w:val="0014425A"/>
    <w:rsid w:val="00144314"/>
    <w:rsid w:val="0014554D"/>
    <w:rsid w:val="00145680"/>
    <w:rsid w:val="00145B74"/>
    <w:rsid w:val="0014684F"/>
    <w:rsid w:val="00146DE8"/>
    <w:rsid w:val="00147095"/>
    <w:rsid w:val="001478D4"/>
    <w:rsid w:val="00147A8D"/>
    <w:rsid w:val="00147D8D"/>
    <w:rsid w:val="001502C9"/>
    <w:rsid w:val="00150E6A"/>
    <w:rsid w:val="00150F9C"/>
    <w:rsid w:val="001517CB"/>
    <w:rsid w:val="00152EAE"/>
    <w:rsid w:val="001531A8"/>
    <w:rsid w:val="00153B47"/>
    <w:rsid w:val="0015494C"/>
    <w:rsid w:val="00155689"/>
    <w:rsid w:val="00156700"/>
    <w:rsid w:val="00156A4F"/>
    <w:rsid w:val="00157694"/>
    <w:rsid w:val="00157E70"/>
    <w:rsid w:val="0016066A"/>
    <w:rsid w:val="001614C7"/>
    <w:rsid w:val="00161546"/>
    <w:rsid w:val="00161AAC"/>
    <w:rsid w:val="00162CC9"/>
    <w:rsid w:val="00162EE9"/>
    <w:rsid w:val="001645D9"/>
    <w:rsid w:val="0016489E"/>
    <w:rsid w:val="00164E03"/>
    <w:rsid w:val="00165D16"/>
    <w:rsid w:val="00166BD6"/>
    <w:rsid w:val="0016700E"/>
    <w:rsid w:val="0017049B"/>
    <w:rsid w:val="00171940"/>
    <w:rsid w:val="00172CB4"/>
    <w:rsid w:val="00173A78"/>
    <w:rsid w:val="00173F2B"/>
    <w:rsid w:val="00174367"/>
    <w:rsid w:val="00174375"/>
    <w:rsid w:val="00175E96"/>
    <w:rsid w:val="001806CD"/>
    <w:rsid w:val="001831FB"/>
    <w:rsid w:val="0018386E"/>
    <w:rsid w:val="00183BEF"/>
    <w:rsid w:val="001846EC"/>
    <w:rsid w:val="00184A66"/>
    <w:rsid w:val="00184C5E"/>
    <w:rsid w:val="00190379"/>
    <w:rsid w:val="00191077"/>
    <w:rsid w:val="001918C6"/>
    <w:rsid w:val="00191B42"/>
    <w:rsid w:val="0019390C"/>
    <w:rsid w:val="00193F9D"/>
    <w:rsid w:val="0019453D"/>
    <w:rsid w:val="00194E2A"/>
    <w:rsid w:val="00194EB9"/>
    <w:rsid w:val="0019782D"/>
    <w:rsid w:val="001A1698"/>
    <w:rsid w:val="001A26F7"/>
    <w:rsid w:val="001A2971"/>
    <w:rsid w:val="001A2DAE"/>
    <w:rsid w:val="001A2E09"/>
    <w:rsid w:val="001A4631"/>
    <w:rsid w:val="001A4E11"/>
    <w:rsid w:val="001A788B"/>
    <w:rsid w:val="001B037A"/>
    <w:rsid w:val="001B0954"/>
    <w:rsid w:val="001B0BC5"/>
    <w:rsid w:val="001B1431"/>
    <w:rsid w:val="001B187C"/>
    <w:rsid w:val="001B19CC"/>
    <w:rsid w:val="001B2062"/>
    <w:rsid w:val="001B210D"/>
    <w:rsid w:val="001B2C39"/>
    <w:rsid w:val="001B2C81"/>
    <w:rsid w:val="001B3989"/>
    <w:rsid w:val="001B3FAB"/>
    <w:rsid w:val="001B4114"/>
    <w:rsid w:val="001B4573"/>
    <w:rsid w:val="001B5E76"/>
    <w:rsid w:val="001B62DA"/>
    <w:rsid w:val="001B6C35"/>
    <w:rsid w:val="001B737F"/>
    <w:rsid w:val="001B7562"/>
    <w:rsid w:val="001B7698"/>
    <w:rsid w:val="001B7727"/>
    <w:rsid w:val="001C028F"/>
    <w:rsid w:val="001C17D3"/>
    <w:rsid w:val="001C23FD"/>
    <w:rsid w:val="001C28A2"/>
    <w:rsid w:val="001C29E6"/>
    <w:rsid w:val="001C2BF6"/>
    <w:rsid w:val="001C3481"/>
    <w:rsid w:val="001C354C"/>
    <w:rsid w:val="001C58FC"/>
    <w:rsid w:val="001C5A1B"/>
    <w:rsid w:val="001C6040"/>
    <w:rsid w:val="001C6506"/>
    <w:rsid w:val="001C6859"/>
    <w:rsid w:val="001C6881"/>
    <w:rsid w:val="001D0859"/>
    <w:rsid w:val="001D08D2"/>
    <w:rsid w:val="001D112B"/>
    <w:rsid w:val="001D2664"/>
    <w:rsid w:val="001D2AB3"/>
    <w:rsid w:val="001D37BD"/>
    <w:rsid w:val="001D37E3"/>
    <w:rsid w:val="001D394F"/>
    <w:rsid w:val="001D45B7"/>
    <w:rsid w:val="001D48ED"/>
    <w:rsid w:val="001D4CF9"/>
    <w:rsid w:val="001D5F9B"/>
    <w:rsid w:val="001E0FB4"/>
    <w:rsid w:val="001E3708"/>
    <w:rsid w:val="001E4E21"/>
    <w:rsid w:val="001E5B3D"/>
    <w:rsid w:val="001E6221"/>
    <w:rsid w:val="001E64E2"/>
    <w:rsid w:val="001E6D42"/>
    <w:rsid w:val="001E7074"/>
    <w:rsid w:val="001E761E"/>
    <w:rsid w:val="001E76D9"/>
    <w:rsid w:val="001E7FB1"/>
    <w:rsid w:val="001F005C"/>
    <w:rsid w:val="001F03E4"/>
    <w:rsid w:val="001F101A"/>
    <w:rsid w:val="001F18BD"/>
    <w:rsid w:val="001F19EB"/>
    <w:rsid w:val="001F246F"/>
    <w:rsid w:val="001F2DEF"/>
    <w:rsid w:val="001F399E"/>
    <w:rsid w:val="001F3B0F"/>
    <w:rsid w:val="001F3B9C"/>
    <w:rsid w:val="001F5C33"/>
    <w:rsid w:val="001F6493"/>
    <w:rsid w:val="001F6ED8"/>
    <w:rsid w:val="002007B8"/>
    <w:rsid w:val="00201055"/>
    <w:rsid w:val="0020138B"/>
    <w:rsid w:val="002014F0"/>
    <w:rsid w:val="00202CD7"/>
    <w:rsid w:val="00203039"/>
    <w:rsid w:val="0020319B"/>
    <w:rsid w:val="00204219"/>
    <w:rsid w:val="00205691"/>
    <w:rsid w:val="002067FE"/>
    <w:rsid w:val="00206C0E"/>
    <w:rsid w:val="002074FF"/>
    <w:rsid w:val="00207B08"/>
    <w:rsid w:val="00207C00"/>
    <w:rsid w:val="002103C6"/>
    <w:rsid w:val="002105CF"/>
    <w:rsid w:val="00211026"/>
    <w:rsid w:val="00212021"/>
    <w:rsid w:val="002122E6"/>
    <w:rsid w:val="002124D8"/>
    <w:rsid w:val="00213CBB"/>
    <w:rsid w:val="00214E47"/>
    <w:rsid w:val="00220384"/>
    <w:rsid w:val="002203D3"/>
    <w:rsid w:val="00221619"/>
    <w:rsid w:val="00222C54"/>
    <w:rsid w:val="00222F79"/>
    <w:rsid w:val="0022414A"/>
    <w:rsid w:val="00225154"/>
    <w:rsid w:val="002253A6"/>
    <w:rsid w:val="0022545E"/>
    <w:rsid w:val="002259B7"/>
    <w:rsid w:val="00225ADE"/>
    <w:rsid w:val="00225D0B"/>
    <w:rsid w:val="00225DE3"/>
    <w:rsid w:val="0022606A"/>
    <w:rsid w:val="00226315"/>
    <w:rsid w:val="0022647B"/>
    <w:rsid w:val="00226C87"/>
    <w:rsid w:val="00227859"/>
    <w:rsid w:val="00227AB8"/>
    <w:rsid w:val="0023082C"/>
    <w:rsid w:val="002309C0"/>
    <w:rsid w:val="00231B36"/>
    <w:rsid w:val="00231E2D"/>
    <w:rsid w:val="002333E0"/>
    <w:rsid w:val="002336C0"/>
    <w:rsid w:val="0023374A"/>
    <w:rsid w:val="00233AC2"/>
    <w:rsid w:val="00234065"/>
    <w:rsid w:val="00234663"/>
    <w:rsid w:val="0023594B"/>
    <w:rsid w:val="0023665F"/>
    <w:rsid w:val="002370E0"/>
    <w:rsid w:val="00240267"/>
    <w:rsid w:val="002415AA"/>
    <w:rsid w:val="00241632"/>
    <w:rsid w:val="00242135"/>
    <w:rsid w:val="00242A49"/>
    <w:rsid w:val="00242D44"/>
    <w:rsid w:val="002431A2"/>
    <w:rsid w:val="0024332F"/>
    <w:rsid w:val="002434ED"/>
    <w:rsid w:val="00243794"/>
    <w:rsid w:val="002452F7"/>
    <w:rsid w:val="00245540"/>
    <w:rsid w:val="0024637C"/>
    <w:rsid w:val="00246875"/>
    <w:rsid w:val="002468C3"/>
    <w:rsid w:val="00246928"/>
    <w:rsid w:val="00246EB4"/>
    <w:rsid w:val="00247741"/>
    <w:rsid w:val="002503BD"/>
    <w:rsid w:val="00250D2B"/>
    <w:rsid w:val="00251DAE"/>
    <w:rsid w:val="00251F4D"/>
    <w:rsid w:val="00253737"/>
    <w:rsid w:val="00254BA1"/>
    <w:rsid w:val="002565A3"/>
    <w:rsid w:val="00256B87"/>
    <w:rsid w:val="00256F0C"/>
    <w:rsid w:val="002573D4"/>
    <w:rsid w:val="00257FCE"/>
    <w:rsid w:val="00261951"/>
    <w:rsid w:val="0026282E"/>
    <w:rsid w:val="00262ECE"/>
    <w:rsid w:val="00263455"/>
    <w:rsid w:val="00263B83"/>
    <w:rsid w:val="002651D7"/>
    <w:rsid w:val="002653CF"/>
    <w:rsid w:val="00265991"/>
    <w:rsid w:val="00265F66"/>
    <w:rsid w:val="002660B1"/>
    <w:rsid w:val="00266209"/>
    <w:rsid w:val="00266320"/>
    <w:rsid w:val="00266634"/>
    <w:rsid w:val="0027076E"/>
    <w:rsid w:val="00271155"/>
    <w:rsid w:val="00271867"/>
    <w:rsid w:val="00271B7B"/>
    <w:rsid w:val="00272DC9"/>
    <w:rsid w:val="00272FF4"/>
    <w:rsid w:val="0027337F"/>
    <w:rsid w:val="0027447A"/>
    <w:rsid w:val="0027487C"/>
    <w:rsid w:val="00274EED"/>
    <w:rsid w:val="00275202"/>
    <w:rsid w:val="002753D2"/>
    <w:rsid w:val="00276C52"/>
    <w:rsid w:val="00280932"/>
    <w:rsid w:val="002809A6"/>
    <w:rsid w:val="00280A96"/>
    <w:rsid w:val="002817AB"/>
    <w:rsid w:val="00282F91"/>
    <w:rsid w:val="0028350A"/>
    <w:rsid w:val="00283554"/>
    <w:rsid w:val="00284016"/>
    <w:rsid w:val="002841DA"/>
    <w:rsid w:val="0028488A"/>
    <w:rsid w:val="00284ABC"/>
    <w:rsid w:val="00284F01"/>
    <w:rsid w:val="00285BBA"/>
    <w:rsid w:val="00285C9B"/>
    <w:rsid w:val="002865B0"/>
    <w:rsid w:val="00286CF1"/>
    <w:rsid w:val="0028716B"/>
    <w:rsid w:val="00287C54"/>
    <w:rsid w:val="002902D1"/>
    <w:rsid w:val="002912CC"/>
    <w:rsid w:val="002918ED"/>
    <w:rsid w:val="00291AB5"/>
    <w:rsid w:val="00291AC5"/>
    <w:rsid w:val="00291B12"/>
    <w:rsid w:val="00291EBC"/>
    <w:rsid w:val="00293369"/>
    <w:rsid w:val="00293D29"/>
    <w:rsid w:val="00294C69"/>
    <w:rsid w:val="00295D36"/>
    <w:rsid w:val="00295D48"/>
    <w:rsid w:val="00296220"/>
    <w:rsid w:val="00296AA3"/>
    <w:rsid w:val="0029734E"/>
    <w:rsid w:val="002A0C35"/>
    <w:rsid w:val="002A1AA3"/>
    <w:rsid w:val="002A3129"/>
    <w:rsid w:val="002A3EB1"/>
    <w:rsid w:val="002A4474"/>
    <w:rsid w:val="002A4551"/>
    <w:rsid w:val="002A4F97"/>
    <w:rsid w:val="002A5289"/>
    <w:rsid w:val="002A6C07"/>
    <w:rsid w:val="002B0A4A"/>
    <w:rsid w:val="002B1FBE"/>
    <w:rsid w:val="002B283A"/>
    <w:rsid w:val="002B398A"/>
    <w:rsid w:val="002B3C63"/>
    <w:rsid w:val="002B3E3F"/>
    <w:rsid w:val="002B4508"/>
    <w:rsid w:val="002B4898"/>
    <w:rsid w:val="002B5291"/>
    <w:rsid w:val="002B561D"/>
    <w:rsid w:val="002B5647"/>
    <w:rsid w:val="002B6153"/>
    <w:rsid w:val="002B6468"/>
    <w:rsid w:val="002B6F31"/>
    <w:rsid w:val="002B716B"/>
    <w:rsid w:val="002B73F7"/>
    <w:rsid w:val="002B7D66"/>
    <w:rsid w:val="002C1110"/>
    <w:rsid w:val="002C3C86"/>
    <w:rsid w:val="002C5450"/>
    <w:rsid w:val="002C5E2E"/>
    <w:rsid w:val="002C65F2"/>
    <w:rsid w:val="002C6678"/>
    <w:rsid w:val="002C6974"/>
    <w:rsid w:val="002C78AA"/>
    <w:rsid w:val="002D026C"/>
    <w:rsid w:val="002D090B"/>
    <w:rsid w:val="002D106F"/>
    <w:rsid w:val="002D1524"/>
    <w:rsid w:val="002D1F6C"/>
    <w:rsid w:val="002D47EF"/>
    <w:rsid w:val="002D5182"/>
    <w:rsid w:val="002D51AC"/>
    <w:rsid w:val="002D5E58"/>
    <w:rsid w:val="002D6231"/>
    <w:rsid w:val="002D6CE6"/>
    <w:rsid w:val="002D7813"/>
    <w:rsid w:val="002E014B"/>
    <w:rsid w:val="002E0A6C"/>
    <w:rsid w:val="002E0D76"/>
    <w:rsid w:val="002E0E44"/>
    <w:rsid w:val="002E1D81"/>
    <w:rsid w:val="002E2735"/>
    <w:rsid w:val="002E2745"/>
    <w:rsid w:val="002E3BE7"/>
    <w:rsid w:val="002E5D08"/>
    <w:rsid w:val="002E66C6"/>
    <w:rsid w:val="002E6AAD"/>
    <w:rsid w:val="002F01C7"/>
    <w:rsid w:val="002F0931"/>
    <w:rsid w:val="002F0F26"/>
    <w:rsid w:val="002F1640"/>
    <w:rsid w:val="002F1F40"/>
    <w:rsid w:val="002F35E7"/>
    <w:rsid w:val="002F384D"/>
    <w:rsid w:val="002F479E"/>
    <w:rsid w:val="002F549C"/>
    <w:rsid w:val="002F58D2"/>
    <w:rsid w:val="002F6D38"/>
    <w:rsid w:val="002F6D73"/>
    <w:rsid w:val="003027A8"/>
    <w:rsid w:val="00302B49"/>
    <w:rsid w:val="00302B55"/>
    <w:rsid w:val="00303549"/>
    <w:rsid w:val="00304220"/>
    <w:rsid w:val="00305468"/>
    <w:rsid w:val="003056ED"/>
    <w:rsid w:val="003069D2"/>
    <w:rsid w:val="00306B70"/>
    <w:rsid w:val="0031089E"/>
    <w:rsid w:val="00310B87"/>
    <w:rsid w:val="00310D1A"/>
    <w:rsid w:val="00311D4D"/>
    <w:rsid w:val="00311FE9"/>
    <w:rsid w:val="003122B6"/>
    <w:rsid w:val="00313707"/>
    <w:rsid w:val="00313D48"/>
    <w:rsid w:val="003148C2"/>
    <w:rsid w:val="00315816"/>
    <w:rsid w:val="00315CD7"/>
    <w:rsid w:val="00315DD5"/>
    <w:rsid w:val="00315EBA"/>
    <w:rsid w:val="00316859"/>
    <w:rsid w:val="00316FBE"/>
    <w:rsid w:val="0031783D"/>
    <w:rsid w:val="00320E42"/>
    <w:rsid w:val="0032129D"/>
    <w:rsid w:val="003212D8"/>
    <w:rsid w:val="0032150E"/>
    <w:rsid w:val="0032223D"/>
    <w:rsid w:val="00323206"/>
    <w:rsid w:val="00323252"/>
    <w:rsid w:val="0032367E"/>
    <w:rsid w:val="00323EA9"/>
    <w:rsid w:val="00323F78"/>
    <w:rsid w:val="0032471E"/>
    <w:rsid w:val="0032497E"/>
    <w:rsid w:val="00325F4D"/>
    <w:rsid w:val="00327DAA"/>
    <w:rsid w:val="00331035"/>
    <w:rsid w:val="00332F85"/>
    <w:rsid w:val="0033343A"/>
    <w:rsid w:val="00333E71"/>
    <w:rsid w:val="00333EDC"/>
    <w:rsid w:val="00333FE5"/>
    <w:rsid w:val="0033545F"/>
    <w:rsid w:val="003359E7"/>
    <w:rsid w:val="00336620"/>
    <w:rsid w:val="00337BC7"/>
    <w:rsid w:val="00337D6F"/>
    <w:rsid w:val="00337FA0"/>
    <w:rsid w:val="0034061A"/>
    <w:rsid w:val="003412AA"/>
    <w:rsid w:val="00341441"/>
    <w:rsid w:val="00341B71"/>
    <w:rsid w:val="00342FE7"/>
    <w:rsid w:val="003436AD"/>
    <w:rsid w:val="00343949"/>
    <w:rsid w:val="00344FFD"/>
    <w:rsid w:val="00345036"/>
    <w:rsid w:val="00345890"/>
    <w:rsid w:val="00345C74"/>
    <w:rsid w:val="00345C88"/>
    <w:rsid w:val="00347301"/>
    <w:rsid w:val="00347B76"/>
    <w:rsid w:val="00350B34"/>
    <w:rsid w:val="003517F2"/>
    <w:rsid w:val="00352241"/>
    <w:rsid w:val="003525A4"/>
    <w:rsid w:val="0035288B"/>
    <w:rsid w:val="003530EF"/>
    <w:rsid w:val="003533B7"/>
    <w:rsid w:val="00355FDD"/>
    <w:rsid w:val="003564EF"/>
    <w:rsid w:val="00357110"/>
    <w:rsid w:val="0035758B"/>
    <w:rsid w:val="0035792C"/>
    <w:rsid w:val="00357CDE"/>
    <w:rsid w:val="0036041F"/>
    <w:rsid w:val="003608E2"/>
    <w:rsid w:val="00361251"/>
    <w:rsid w:val="003623B6"/>
    <w:rsid w:val="0036277F"/>
    <w:rsid w:val="00363B9E"/>
    <w:rsid w:val="00363CCC"/>
    <w:rsid w:val="00363CD3"/>
    <w:rsid w:val="00364EDB"/>
    <w:rsid w:val="003678CF"/>
    <w:rsid w:val="00370936"/>
    <w:rsid w:val="003711DE"/>
    <w:rsid w:val="003712F3"/>
    <w:rsid w:val="003721D9"/>
    <w:rsid w:val="003737EB"/>
    <w:rsid w:val="00373C6C"/>
    <w:rsid w:val="00373CB5"/>
    <w:rsid w:val="00375236"/>
    <w:rsid w:val="00375D33"/>
    <w:rsid w:val="00376AE8"/>
    <w:rsid w:val="00376FEA"/>
    <w:rsid w:val="003803B0"/>
    <w:rsid w:val="00381E41"/>
    <w:rsid w:val="00381FD3"/>
    <w:rsid w:val="0038255E"/>
    <w:rsid w:val="0038261A"/>
    <w:rsid w:val="0038336D"/>
    <w:rsid w:val="003836F4"/>
    <w:rsid w:val="00383784"/>
    <w:rsid w:val="00383E46"/>
    <w:rsid w:val="00385F68"/>
    <w:rsid w:val="00385F71"/>
    <w:rsid w:val="003861B5"/>
    <w:rsid w:val="0038634B"/>
    <w:rsid w:val="00386B2A"/>
    <w:rsid w:val="00387717"/>
    <w:rsid w:val="003904F1"/>
    <w:rsid w:val="00390E1F"/>
    <w:rsid w:val="003922CF"/>
    <w:rsid w:val="0039259D"/>
    <w:rsid w:val="0039262B"/>
    <w:rsid w:val="003931A2"/>
    <w:rsid w:val="003938F7"/>
    <w:rsid w:val="00393E67"/>
    <w:rsid w:val="00394006"/>
    <w:rsid w:val="0039456D"/>
    <w:rsid w:val="003945E6"/>
    <w:rsid w:val="00394867"/>
    <w:rsid w:val="0039587D"/>
    <w:rsid w:val="0039651E"/>
    <w:rsid w:val="00396E9C"/>
    <w:rsid w:val="00397CCE"/>
    <w:rsid w:val="003A15FA"/>
    <w:rsid w:val="003A25BC"/>
    <w:rsid w:val="003A26A0"/>
    <w:rsid w:val="003A28F2"/>
    <w:rsid w:val="003A2E0A"/>
    <w:rsid w:val="003A376F"/>
    <w:rsid w:val="003A3ED5"/>
    <w:rsid w:val="003A4498"/>
    <w:rsid w:val="003A477B"/>
    <w:rsid w:val="003A49C0"/>
    <w:rsid w:val="003A4F60"/>
    <w:rsid w:val="003A54F2"/>
    <w:rsid w:val="003A6589"/>
    <w:rsid w:val="003A7402"/>
    <w:rsid w:val="003A7910"/>
    <w:rsid w:val="003B00C8"/>
    <w:rsid w:val="003B00F1"/>
    <w:rsid w:val="003B06DD"/>
    <w:rsid w:val="003B07CC"/>
    <w:rsid w:val="003B0882"/>
    <w:rsid w:val="003B0B0A"/>
    <w:rsid w:val="003B10B8"/>
    <w:rsid w:val="003B155E"/>
    <w:rsid w:val="003B1C4E"/>
    <w:rsid w:val="003B3358"/>
    <w:rsid w:val="003B390D"/>
    <w:rsid w:val="003B4379"/>
    <w:rsid w:val="003B44A7"/>
    <w:rsid w:val="003B4624"/>
    <w:rsid w:val="003B4F74"/>
    <w:rsid w:val="003B503C"/>
    <w:rsid w:val="003B6750"/>
    <w:rsid w:val="003B75F3"/>
    <w:rsid w:val="003B791A"/>
    <w:rsid w:val="003C058D"/>
    <w:rsid w:val="003C137F"/>
    <w:rsid w:val="003C1B4D"/>
    <w:rsid w:val="003C25E2"/>
    <w:rsid w:val="003C2F76"/>
    <w:rsid w:val="003C35C4"/>
    <w:rsid w:val="003C36F1"/>
    <w:rsid w:val="003C4014"/>
    <w:rsid w:val="003C4A01"/>
    <w:rsid w:val="003C770A"/>
    <w:rsid w:val="003D0534"/>
    <w:rsid w:val="003D0BE3"/>
    <w:rsid w:val="003D1103"/>
    <w:rsid w:val="003D241C"/>
    <w:rsid w:val="003D3087"/>
    <w:rsid w:val="003D32EA"/>
    <w:rsid w:val="003D34C3"/>
    <w:rsid w:val="003D4267"/>
    <w:rsid w:val="003D43F9"/>
    <w:rsid w:val="003D548A"/>
    <w:rsid w:val="003D584E"/>
    <w:rsid w:val="003D5F6B"/>
    <w:rsid w:val="003D6855"/>
    <w:rsid w:val="003D7250"/>
    <w:rsid w:val="003E05D5"/>
    <w:rsid w:val="003E086B"/>
    <w:rsid w:val="003E0B79"/>
    <w:rsid w:val="003E0C73"/>
    <w:rsid w:val="003E0D95"/>
    <w:rsid w:val="003E1FDC"/>
    <w:rsid w:val="003E24CF"/>
    <w:rsid w:val="003E2868"/>
    <w:rsid w:val="003E3078"/>
    <w:rsid w:val="003E44A4"/>
    <w:rsid w:val="003E4A9B"/>
    <w:rsid w:val="003E4E62"/>
    <w:rsid w:val="003E5473"/>
    <w:rsid w:val="003E65D1"/>
    <w:rsid w:val="003F08C2"/>
    <w:rsid w:val="003F0BE9"/>
    <w:rsid w:val="003F15E5"/>
    <w:rsid w:val="003F1AE7"/>
    <w:rsid w:val="003F2666"/>
    <w:rsid w:val="003F300E"/>
    <w:rsid w:val="003F3181"/>
    <w:rsid w:val="003F401F"/>
    <w:rsid w:val="003F41BB"/>
    <w:rsid w:val="003F488D"/>
    <w:rsid w:val="003F7824"/>
    <w:rsid w:val="0040015E"/>
    <w:rsid w:val="0040036D"/>
    <w:rsid w:val="004013DF"/>
    <w:rsid w:val="00401692"/>
    <w:rsid w:val="004017AC"/>
    <w:rsid w:val="00401F99"/>
    <w:rsid w:val="004028B2"/>
    <w:rsid w:val="004032F3"/>
    <w:rsid w:val="00404847"/>
    <w:rsid w:val="004052BA"/>
    <w:rsid w:val="00405E3D"/>
    <w:rsid w:val="00406345"/>
    <w:rsid w:val="00407244"/>
    <w:rsid w:val="00407F79"/>
    <w:rsid w:val="00407F97"/>
    <w:rsid w:val="00411E0B"/>
    <w:rsid w:val="00412191"/>
    <w:rsid w:val="0041243F"/>
    <w:rsid w:val="00412894"/>
    <w:rsid w:val="004129BE"/>
    <w:rsid w:val="00412ECD"/>
    <w:rsid w:val="00413673"/>
    <w:rsid w:val="00415876"/>
    <w:rsid w:val="0041599A"/>
    <w:rsid w:val="0041789F"/>
    <w:rsid w:val="004200E1"/>
    <w:rsid w:val="00420200"/>
    <w:rsid w:val="004205BE"/>
    <w:rsid w:val="004214E0"/>
    <w:rsid w:val="00421524"/>
    <w:rsid w:val="00421778"/>
    <w:rsid w:val="00421F7F"/>
    <w:rsid w:val="0042248A"/>
    <w:rsid w:val="00422841"/>
    <w:rsid w:val="00423DEB"/>
    <w:rsid w:val="00424EBF"/>
    <w:rsid w:val="00425D5C"/>
    <w:rsid w:val="00426C32"/>
    <w:rsid w:val="00427163"/>
    <w:rsid w:val="004300FB"/>
    <w:rsid w:val="0043041C"/>
    <w:rsid w:val="00431C32"/>
    <w:rsid w:val="00431C4F"/>
    <w:rsid w:val="00432D3E"/>
    <w:rsid w:val="00433137"/>
    <w:rsid w:val="004343BB"/>
    <w:rsid w:val="004348EF"/>
    <w:rsid w:val="00436655"/>
    <w:rsid w:val="0043713D"/>
    <w:rsid w:val="004373F2"/>
    <w:rsid w:val="004379B2"/>
    <w:rsid w:val="00437E86"/>
    <w:rsid w:val="00440CCF"/>
    <w:rsid w:val="004417B2"/>
    <w:rsid w:val="00441BB2"/>
    <w:rsid w:val="004427C4"/>
    <w:rsid w:val="0044341C"/>
    <w:rsid w:val="00444BCF"/>
    <w:rsid w:val="004450E4"/>
    <w:rsid w:val="00445239"/>
    <w:rsid w:val="0044657D"/>
    <w:rsid w:val="00446BE8"/>
    <w:rsid w:val="00446F42"/>
    <w:rsid w:val="004502C4"/>
    <w:rsid w:val="004504E1"/>
    <w:rsid w:val="0045068D"/>
    <w:rsid w:val="00450C0C"/>
    <w:rsid w:val="0045176D"/>
    <w:rsid w:val="00451825"/>
    <w:rsid w:val="00451913"/>
    <w:rsid w:val="0045278C"/>
    <w:rsid w:val="00452DF9"/>
    <w:rsid w:val="00454412"/>
    <w:rsid w:val="00456999"/>
    <w:rsid w:val="00457375"/>
    <w:rsid w:val="00457B2C"/>
    <w:rsid w:val="00460382"/>
    <w:rsid w:val="00460593"/>
    <w:rsid w:val="00460F4F"/>
    <w:rsid w:val="0046120D"/>
    <w:rsid w:val="004617E8"/>
    <w:rsid w:val="0046361D"/>
    <w:rsid w:val="0046482A"/>
    <w:rsid w:val="00464BF2"/>
    <w:rsid w:val="00464F8A"/>
    <w:rsid w:val="0046611E"/>
    <w:rsid w:val="0046633F"/>
    <w:rsid w:val="004720F2"/>
    <w:rsid w:val="004727FF"/>
    <w:rsid w:val="00472CAF"/>
    <w:rsid w:val="0047346E"/>
    <w:rsid w:val="00473778"/>
    <w:rsid w:val="00473EA2"/>
    <w:rsid w:val="00475A7F"/>
    <w:rsid w:val="0047638F"/>
    <w:rsid w:val="0047664A"/>
    <w:rsid w:val="00476AAC"/>
    <w:rsid w:val="00481BF4"/>
    <w:rsid w:val="00481FE7"/>
    <w:rsid w:val="0048413D"/>
    <w:rsid w:val="004848E4"/>
    <w:rsid w:val="00485094"/>
    <w:rsid w:val="004852D9"/>
    <w:rsid w:val="00485DE0"/>
    <w:rsid w:val="00485E77"/>
    <w:rsid w:val="00487B2E"/>
    <w:rsid w:val="00487DF7"/>
    <w:rsid w:val="0049041C"/>
    <w:rsid w:val="0049064A"/>
    <w:rsid w:val="00490712"/>
    <w:rsid w:val="00491201"/>
    <w:rsid w:val="004918A9"/>
    <w:rsid w:val="0049207C"/>
    <w:rsid w:val="0049397C"/>
    <w:rsid w:val="00494A8F"/>
    <w:rsid w:val="00494D73"/>
    <w:rsid w:val="00495526"/>
    <w:rsid w:val="0049572F"/>
    <w:rsid w:val="00495FC6"/>
    <w:rsid w:val="0049723C"/>
    <w:rsid w:val="004A10B4"/>
    <w:rsid w:val="004A1511"/>
    <w:rsid w:val="004A1832"/>
    <w:rsid w:val="004A1A16"/>
    <w:rsid w:val="004A202C"/>
    <w:rsid w:val="004A22FF"/>
    <w:rsid w:val="004A257D"/>
    <w:rsid w:val="004A2C6D"/>
    <w:rsid w:val="004A3328"/>
    <w:rsid w:val="004A38C6"/>
    <w:rsid w:val="004A3DA6"/>
    <w:rsid w:val="004A4B68"/>
    <w:rsid w:val="004A570E"/>
    <w:rsid w:val="004A6618"/>
    <w:rsid w:val="004A6DDF"/>
    <w:rsid w:val="004A734F"/>
    <w:rsid w:val="004A7A36"/>
    <w:rsid w:val="004A7EC2"/>
    <w:rsid w:val="004B03AA"/>
    <w:rsid w:val="004B197E"/>
    <w:rsid w:val="004B1DD1"/>
    <w:rsid w:val="004B27D6"/>
    <w:rsid w:val="004B2DC4"/>
    <w:rsid w:val="004B3107"/>
    <w:rsid w:val="004B31D0"/>
    <w:rsid w:val="004B3872"/>
    <w:rsid w:val="004B38CE"/>
    <w:rsid w:val="004B3E57"/>
    <w:rsid w:val="004B4341"/>
    <w:rsid w:val="004B4374"/>
    <w:rsid w:val="004B49EC"/>
    <w:rsid w:val="004B4CCD"/>
    <w:rsid w:val="004B533F"/>
    <w:rsid w:val="004B5C53"/>
    <w:rsid w:val="004B6FB1"/>
    <w:rsid w:val="004B74CB"/>
    <w:rsid w:val="004B7E78"/>
    <w:rsid w:val="004C24D6"/>
    <w:rsid w:val="004C2524"/>
    <w:rsid w:val="004C3362"/>
    <w:rsid w:val="004C3372"/>
    <w:rsid w:val="004C4167"/>
    <w:rsid w:val="004C46E2"/>
    <w:rsid w:val="004C4C45"/>
    <w:rsid w:val="004C52C9"/>
    <w:rsid w:val="004C6FA8"/>
    <w:rsid w:val="004D01E4"/>
    <w:rsid w:val="004D138F"/>
    <w:rsid w:val="004D146C"/>
    <w:rsid w:val="004D1597"/>
    <w:rsid w:val="004D1C7C"/>
    <w:rsid w:val="004D3978"/>
    <w:rsid w:val="004D46FA"/>
    <w:rsid w:val="004D5212"/>
    <w:rsid w:val="004D5759"/>
    <w:rsid w:val="004D68EF"/>
    <w:rsid w:val="004D6B93"/>
    <w:rsid w:val="004D7DD2"/>
    <w:rsid w:val="004E0371"/>
    <w:rsid w:val="004E0A75"/>
    <w:rsid w:val="004E0D7F"/>
    <w:rsid w:val="004E1108"/>
    <w:rsid w:val="004E1B55"/>
    <w:rsid w:val="004E1EEE"/>
    <w:rsid w:val="004E1F6B"/>
    <w:rsid w:val="004E2B58"/>
    <w:rsid w:val="004E2F85"/>
    <w:rsid w:val="004E347B"/>
    <w:rsid w:val="004E3908"/>
    <w:rsid w:val="004E4261"/>
    <w:rsid w:val="004E427B"/>
    <w:rsid w:val="004E4B1B"/>
    <w:rsid w:val="004E4E54"/>
    <w:rsid w:val="004E5F69"/>
    <w:rsid w:val="004E6BF9"/>
    <w:rsid w:val="004E6E50"/>
    <w:rsid w:val="004E705B"/>
    <w:rsid w:val="004E713D"/>
    <w:rsid w:val="004E7E5E"/>
    <w:rsid w:val="004F1F78"/>
    <w:rsid w:val="004F27DA"/>
    <w:rsid w:val="004F53EF"/>
    <w:rsid w:val="004F58BA"/>
    <w:rsid w:val="004F5B69"/>
    <w:rsid w:val="004F63E1"/>
    <w:rsid w:val="004F6FBB"/>
    <w:rsid w:val="004F794C"/>
    <w:rsid w:val="004F7997"/>
    <w:rsid w:val="004F7E87"/>
    <w:rsid w:val="00501907"/>
    <w:rsid w:val="005024A3"/>
    <w:rsid w:val="0050286E"/>
    <w:rsid w:val="00502E4D"/>
    <w:rsid w:val="005034D1"/>
    <w:rsid w:val="0050365B"/>
    <w:rsid w:val="005048FC"/>
    <w:rsid w:val="00511C09"/>
    <w:rsid w:val="00512ADF"/>
    <w:rsid w:val="00512B1B"/>
    <w:rsid w:val="00513DC0"/>
    <w:rsid w:val="00515008"/>
    <w:rsid w:val="00515B4D"/>
    <w:rsid w:val="00515D8D"/>
    <w:rsid w:val="0051623F"/>
    <w:rsid w:val="0051653D"/>
    <w:rsid w:val="0051699F"/>
    <w:rsid w:val="00517DCC"/>
    <w:rsid w:val="005200F4"/>
    <w:rsid w:val="00520465"/>
    <w:rsid w:val="005204AA"/>
    <w:rsid w:val="00522B44"/>
    <w:rsid w:val="0052340A"/>
    <w:rsid w:val="0052366F"/>
    <w:rsid w:val="00523BF7"/>
    <w:rsid w:val="00523FF8"/>
    <w:rsid w:val="00524701"/>
    <w:rsid w:val="00524BA0"/>
    <w:rsid w:val="00525195"/>
    <w:rsid w:val="00525274"/>
    <w:rsid w:val="0052598C"/>
    <w:rsid w:val="005268E9"/>
    <w:rsid w:val="00526B01"/>
    <w:rsid w:val="005310A0"/>
    <w:rsid w:val="00531122"/>
    <w:rsid w:val="00531971"/>
    <w:rsid w:val="00531B69"/>
    <w:rsid w:val="00531E6F"/>
    <w:rsid w:val="00532E5C"/>
    <w:rsid w:val="00534237"/>
    <w:rsid w:val="00534D06"/>
    <w:rsid w:val="005352E4"/>
    <w:rsid w:val="0053743A"/>
    <w:rsid w:val="005378A0"/>
    <w:rsid w:val="00540843"/>
    <w:rsid w:val="00541816"/>
    <w:rsid w:val="00541B44"/>
    <w:rsid w:val="00541E86"/>
    <w:rsid w:val="005432B6"/>
    <w:rsid w:val="00543317"/>
    <w:rsid w:val="0054413B"/>
    <w:rsid w:val="00544AC1"/>
    <w:rsid w:val="00544C10"/>
    <w:rsid w:val="00545315"/>
    <w:rsid w:val="0054545A"/>
    <w:rsid w:val="005454B2"/>
    <w:rsid w:val="00547F7E"/>
    <w:rsid w:val="00547FD4"/>
    <w:rsid w:val="005520C1"/>
    <w:rsid w:val="0055224B"/>
    <w:rsid w:val="00552EAA"/>
    <w:rsid w:val="00553920"/>
    <w:rsid w:val="00553BA0"/>
    <w:rsid w:val="00553F19"/>
    <w:rsid w:val="00553F3C"/>
    <w:rsid w:val="00554EC9"/>
    <w:rsid w:val="00554F15"/>
    <w:rsid w:val="005552C2"/>
    <w:rsid w:val="00555E46"/>
    <w:rsid w:val="0055617F"/>
    <w:rsid w:val="00556580"/>
    <w:rsid w:val="00560229"/>
    <w:rsid w:val="0056129E"/>
    <w:rsid w:val="0056205E"/>
    <w:rsid w:val="005629CB"/>
    <w:rsid w:val="00562EC0"/>
    <w:rsid w:val="00563638"/>
    <w:rsid w:val="00564C77"/>
    <w:rsid w:val="00565E0E"/>
    <w:rsid w:val="005663E5"/>
    <w:rsid w:val="00566BB6"/>
    <w:rsid w:val="005671DB"/>
    <w:rsid w:val="00567B98"/>
    <w:rsid w:val="00567DEC"/>
    <w:rsid w:val="005708CC"/>
    <w:rsid w:val="00571A0E"/>
    <w:rsid w:val="005727EB"/>
    <w:rsid w:val="00572A43"/>
    <w:rsid w:val="005738A9"/>
    <w:rsid w:val="00574065"/>
    <w:rsid w:val="005746B1"/>
    <w:rsid w:val="0057525D"/>
    <w:rsid w:val="005756BD"/>
    <w:rsid w:val="00575F82"/>
    <w:rsid w:val="0057615D"/>
    <w:rsid w:val="005766DE"/>
    <w:rsid w:val="005770F2"/>
    <w:rsid w:val="005775FC"/>
    <w:rsid w:val="00580EDE"/>
    <w:rsid w:val="00581ED7"/>
    <w:rsid w:val="00581FCE"/>
    <w:rsid w:val="005820F1"/>
    <w:rsid w:val="005832A9"/>
    <w:rsid w:val="005839C9"/>
    <w:rsid w:val="00583AA7"/>
    <w:rsid w:val="00583B0E"/>
    <w:rsid w:val="005846E7"/>
    <w:rsid w:val="00584941"/>
    <w:rsid w:val="00585248"/>
    <w:rsid w:val="00586D8D"/>
    <w:rsid w:val="00586E87"/>
    <w:rsid w:val="00587075"/>
    <w:rsid w:val="00587C6B"/>
    <w:rsid w:val="00587DD7"/>
    <w:rsid w:val="00590056"/>
    <w:rsid w:val="005902CD"/>
    <w:rsid w:val="0059063E"/>
    <w:rsid w:val="00591062"/>
    <w:rsid w:val="0059188B"/>
    <w:rsid w:val="00591A9D"/>
    <w:rsid w:val="00591FA7"/>
    <w:rsid w:val="00592012"/>
    <w:rsid w:val="00592857"/>
    <w:rsid w:val="00592CA5"/>
    <w:rsid w:val="00592D85"/>
    <w:rsid w:val="0059361B"/>
    <w:rsid w:val="00593746"/>
    <w:rsid w:val="005944F6"/>
    <w:rsid w:val="00594878"/>
    <w:rsid w:val="00595C17"/>
    <w:rsid w:val="00595CA9"/>
    <w:rsid w:val="00595DC6"/>
    <w:rsid w:val="00596341"/>
    <w:rsid w:val="00596721"/>
    <w:rsid w:val="005972AE"/>
    <w:rsid w:val="005976CB"/>
    <w:rsid w:val="005A1AC8"/>
    <w:rsid w:val="005A1E83"/>
    <w:rsid w:val="005A1EDE"/>
    <w:rsid w:val="005A2273"/>
    <w:rsid w:val="005A33AF"/>
    <w:rsid w:val="005A3470"/>
    <w:rsid w:val="005A5697"/>
    <w:rsid w:val="005A5CFA"/>
    <w:rsid w:val="005A5D6C"/>
    <w:rsid w:val="005A6A78"/>
    <w:rsid w:val="005A7535"/>
    <w:rsid w:val="005A7A77"/>
    <w:rsid w:val="005A7A8D"/>
    <w:rsid w:val="005B1F29"/>
    <w:rsid w:val="005B2376"/>
    <w:rsid w:val="005B45C0"/>
    <w:rsid w:val="005B4C0B"/>
    <w:rsid w:val="005B54D3"/>
    <w:rsid w:val="005B54F2"/>
    <w:rsid w:val="005B5C51"/>
    <w:rsid w:val="005B6C95"/>
    <w:rsid w:val="005B7558"/>
    <w:rsid w:val="005C19F9"/>
    <w:rsid w:val="005C1A99"/>
    <w:rsid w:val="005C2D75"/>
    <w:rsid w:val="005C4E84"/>
    <w:rsid w:val="005C5128"/>
    <w:rsid w:val="005C5C8A"/>
    <w:rsid w:val="005C6990"/>
    <w:rsid w:val="005C7A93"/>
    <w:rsid w:val="005C7AA1"/>
    <w:rsid w:val="005C7E81"/>
    <w:rsid w:val="005D0078"/>
    <w:rsid w:val="005D17F4"/>
    <w:rsid w:val="005D1A4A"/>
    <w:rsid w:val="005D1FB4"/>
    <w:rsid w:val="005D22A8"/>
    <w:rsid w:val="005D3A54"/>
    <w:rsid w:val="005D3BED"/>
    <w:rsid w:val="005D3D3F"/>
    <w:rsid w:val="005D3D7C"/>
    <w:rsid w:val="005D43B0"/>
    <w:rsid w:val="005D570A"/>
    <w:rsid w:val="005E0187"/>
    <w:rsid w:val="005E065A"/>
    <w:rsid w:val="005E0F1A"/>
    <w:rsid w:val="005E1646"/>
    <w:rsid w:val="005E186D"/>
    <w:rsid w:val="005E1B1A"/>
    <w:rsid w:val="005E1C14"/>
    <w:rsid w:val="005E21B0"/>
    <w:rsid w:val="005E285F"/>
    <w:rsid w:val="005E3CBC"/>
    <w:rsid w:val="005E4699"/>
    <w:rsid w:val="005E5B74"/>
    <w:rsid w:val="005F1E55"/>
    <w:rsid w:val="005F1EC6"/>
    <w:rsid w:val="005F2380"/>
    <w:rsid w:val="005F41E7"/>
    <w:rsid w:val="005F4E97"/>
    <w:rsid w:val="005F557C"/>
    <w:rsid w:val="005F5DDA"/>
    <w:rsid w:val="005F5FFF"/>
    <w:rsid w:val="005F62BC"/>
    <w:rsid w:val="005F6ACD"/>
    <w:rsid w:val="005F71E4"/>
    <w:rsid w:val="00601758"/>
    <w:rsid w:val="00601D81"/>
    <w:rsid w:val="00602E9C"/>
    <w:rsid w:val="0060376B"/>
    <w:rsid w:val="006039B6"/>
    <w:rsid w:val="00603A13"/>
    <w:rsid w:val="0060426C"/>
    <w:rsid w:val="00604EDE"/>
    <w:rsid w:val="006073AC"/>
    <w:rsid w:val="0061112E"/>
    <w:rsid w:val="00611D75"/>
    <w:rsid w:val="00611DE7"/>
    <w:rsid w:val="006120F1"/>
    <w:rsid w:val="00613C17"/>
    <w:rsid w:val="00614C82"/>
    <w:rsid w:val="006160E4"/>
    <w:rsid w:val="00616298"/>
    <w:rsid w:val="00616C5F"/>
    <w:rsid w:val="006172CE"/>
    <w:rsid w:val="00617E37"/>
    <w:rsid w:val="006202B3"/>
    <w:rsid w:val="00620DFC"/>
    <w:rsid w:val="00620EFE"/>
    <w:rsid w:val="00624410"/>
    <w:rsid w:val="006257CE"/>
    <w:rsid w:val="00626188"/>
    <w:rsid w:val="00626256"/>
    <w:rsid w:val="00627185"/>
    <w:rsid w:val="006304F7"/>
    <w:rsid w:val="0063114F"/>
    <w:rsid w:val="0063316B"/>
    <w:rsid w:val="006336C1"/>
    <w:rsid w:val="006337DA"/>
    <w:rsid w:val="006348BD"/>
    <w:rsid w:val="00635B44"/>
    <w:rsid w:val="00635F27"/>
    <w:rsid w:val="006367B1"/>
    <w:rsid w:val="0063688E"/>
    <w:rsid w:val="00636F65"/>
    <w:rsid w:val="006376C4"/>
    <w:rsid w:val="006377D4"/>
    <w:rsid w:val="00637912"/>
    <w:rsid w:val="00637939"/>
    <w:rsid w:val="00640146"/>
    <w:rsid w:val="006412F1"/>
    <w:rsid w:val="00642397"/>
    <w:rsid w:val="006426C1"/>
    <w:rsid w:val="00643DF6"/>
    <w:rsid w:val="0064429C"/>
    <w:rsid w:val="0064479F"/>
    <w:rsid w:val="0064518A"/>
    <w:rsid w:val="006452AD"/>
    <w:rsid w:val="00646004"/>
    <w:rsid w:val="00646CB2"/>
    <w:rsid w:val="00647068"/>
    <w:rsid w:val="0064784E"/>
    <w:rsid w:val="006503B9"/>
    <w:rsid w:val="00650461"/>
    <w:rsid w:val="00650723"/>
    <w:rsid w:val="00650E11"/>
    <w:rsid w:val="0065157D"/>
    <w:rsid w:val="00651831"/>
    <w:rsid w:val="00651E3C"/>
    <w:rsid w:val="00652306"/>
    <w:rsid w:val="006531ED"/>
    <w:rsid w:val="0065372E"/>
    <w:rsid w:val="00653FE0"/>
    <w:rsid w:val="00654BEE"/>
    <w:rsid w:val="00654CFB"/>
    <w:rsid w:val="00654D46"/>
    <w:rsid w:val="00655247"/>
    <w:rsid w:val="00655594"/>
    <w:rsid w:val="00655E4F"/>
    <w:rsid w:val="0065613B"/>
    <w:rsid w:val="0066031E"/>
    <w:rsid w:val="00660F92"/>
    <w:rsid w:val="00661136"/>
    <w:rsid w:val="006612DF"/>
    <w:rsid w:val="00661A26"/>
    <w:rsid w:val="0066207C"/>
    <w:rsid w:val="006625D1"/>
    <w:rsid w:val="00664050"/>
    <w:rsid w:val="0066419A"/>
    <w:rsid w:val="00664C5D"/>
    <w:rsid w:val="00664C7E"/>
    <w:rsid w:val="00664E57"/>
    <w:rsid w:val="006652CF"/>
    <w:rsid w:val="006653B3"/>
    <w:rsid w:val="00665610"/>
    <w:rsid w:val="006658FA"/>
    <w:rsid w:val="0066782E"/>
    <w:rsid w:val="00670235"/>
    <w:rsid w:val="00670478"/>
    <w:rsid w:val="0067130C"/>
    <w:rsid w:val="00672723"/>
    <w:rsid w:val="00672F48"/>
    <w:rsid w:val="006733EB"/>
    <w:rsid w:val="00674BE6"/>
    <w:rsid w:val="00675BDE"/>
    <w:rsid w:val="006761F3"/>
    <w:rsid w:val="00677729"/>
    <w:rsid w:val="00680CC3"/>
    <w:rsid w:val="00680EF9"/>
    <w:rsid w:val="006822E4"/>
    <w:rsid w:val="006824DA"/>
    <w:rsid w:val="00684250"/>
    <w:rsid w:val="0068459F"/>
    <w:rsid w:val="0068460B"/>
    <w:rsid w:val="00684645"/>
    <w:rsid w:val="00684BEB"/>
    <w:rsid w:val="00684E96"/>
    <w:rsid w:val="006856B3"/>
    <w:rsid w:val="00685864"/>
    <w:rsid w:val="00685897"/>
    <w:rsid w:val="00686084"/>
    <w:rsid w:val="00686480"/>
    <w:rsid w:val="006870FA"/>
    <w:rsid w:val="00687A0C"/>
    <w:rsid w:val="00687A59"/>
    <w:rsid w:val="00687FD4"/>
    <w:rsid w:val="00687FF2"/>
    <w:rsid w:val="006901BB"/>
    <w:rsid w:val="006907B4"/>
    <w:rsid w:val="00691DA6"/>
    <w:rsid w:val="0069285A"/>
    <w:rsid w:val="006938E4"/>
    <w:rsid w:val="00695698"/>
    <w:rsid w:val="00695858"/>
    <w:rsid w:val="00696B10"/>
    <w:rsid w:val="00696F36"/>
    <w:rsid w:val="006A0FEA"/>
    <w:rsid w:val="006A1335"/>
    <w:rsid w:val="006A153E"/>
    <w:rsid w:val="006A180B"/>
    <w:rsid w:val="006A1934"/>
    <w:rsid w:val="006A197E"/>
    <w:rsid w:val="006A1D09"/>
    <w:rsid w:val="006A2ADF"/>
    <w:rsid w:val="006A3863"/>
    <w:rsid w:val="006A3F09"/>
    <w:rsid w:val="006A4137"/>
    <w:rsid w:val="006A4369"/>
    <w:rsid w:val="006A4B95"/>
    <w:rsid w:val="006A51BF"/>
    <w:rsid w:val="006A55F7"/>
    <w:rsid w:val="006A5DCE"/>
    <w:rsid w:val="006A6BFE"/>
    <w:rsid w:val="006A7B2E"/>
    <w:rsid w:val="006A7BD0"/>
    <w:rsid w:val="006B0180"/>
    <w:rsid w:val="006B044D"/>
    <w:rsid w:val="006B0577"/>
    <w:rsid w:val="006B0725"/>
    <w:rsid w:val="006B157F"/>
    <w:rsid w:val="006B16BE"/>
    <w:rsid w:val="006B1AAE"/>
    <w:rsid w:val="006B2820"/>
    <w:rsid w:val="006B3236"/>
    <w:rsid w:val="006B3849"/>
    <w:rsid w:val="006B4A8B"/>
    <w:rsid w:val="006B4B77"/>
    <w:rsid w:val="006B4DB5"/>
    <w:rsid w:val="006B6B26"/>
    <w:rsid w:val="006B70D5"/>
    <w:rsid w:val="006C04E7"/>
    <w:rsid w:val="006C0C44"/>
    <w:rsid w:val="006C181F"/>
    <w:rsid w:val="006C18A7"/>
    <w:rsid w:val="006C24D7"/>
    <w:rsid w:val="006C2B23"/>
    <w:rsid w:val="006C3662"/>
    <w:rsid w:val="006C40EC"/>
    <w:rsid w:val="006C42D8"/>
    <w:rsid w:val="006C45C3"/>
    <w:rsid w:val="006C464C"/>
    <w:rsid w:val="006C483C"/>
    <w:rsid w:val="006C5769"/>
    <w:rsid w:val="006C5935"/>
    <w:rsid w:val="006C5D9A"/>
    <w:rsid w:val="006C6A2A"/>
    <w:rsid w:val="006C6DA6"/>
    <w:rsid w:val="006C7332"/>
    <w:rsid w:val="006C7D79"/>
    <w:rsid w:val="006D1CB4"/>
    <w:rsid w:val="006D282A"/>
    <w:rsid w:val="006D2902"/>
    <w:rsid w:val="006D3035"/>
    <w:rsid w:val="006D3AC9"/>
    <w:rsid w:val="006D3B26"/>
    <w:rsid w:val="006D472A"/>
    <w:rsid w:val="006D57B6"/>
    <w:rsid w:val="006D597F"/>
    <w:rsid w:val="006D74EB"/>
    <w:rsid w:val="006E037D"/>
    <w:rsid w:val="006E05EF"/>
    <w:rsid w:val="006E1C06"/>
    <w:rsid w:val="006E253A"/>
    <w:rsid w:val="006E4BE9"/>
    <w:rsid w:val="006E4DCD"/>
    <w:rsid w:val="006E55EA"/>
    <w:rsid w:val="006E5D3A"/>
    <w:rsid w:val="006E6AB0"/>
    <w:rsid w:val="006E6CB0"/>
    <w:rsid w:val="006E6E50"/>
    <w:rsid w:val="006E782E"/>
    <w:rsid w:val="006E78EF"/>
    <w:rsid w:val="006F0444"/>
    <w:rsid w:val="006F1053"/>
    <w:rsid w:val="006F14F8"/>
    <w:rsid w:val="006F158C"/>
    <w:rsid w:val="006F19CE"/>
    <w:rsid w:val="006F1F8F"/>
    <w:rsid w:val="006F26B8"/>
    <w:rsid w:val="006F3931"/>
    <w:rsid w:val="006F566E"/>
    <w:rsid w:val="006F5A6F"/>
    <w:rsid w:val="006F5B02"/>
    <w:rsid w:val="006F5B2C"/>
    <w:rsid w:val="006F78CC"/>
    <w:rsid w:val="00700334"/>
    <w:rsid w:val="00700BC5"/>
    <w:rsid w:val="007016EF"/>
    <w:rsid w:val="00702004"/>
    <w:rsid w:val="00703451"/>
    <w:rsid w:val="00704290"/>
    <w:rsid w:val="007049AD"/>
    <w:rsid w:val="00704C6C"/>
    <w:rsid w:val="0070677A"/>
    <w:rsid w:val="00707DC7"/>
    <w:rsid w:val="0071008C"/>
    <w:rsid w:val="00710A4A"/>
    <w:rsid w:val="00712415"/>
    <w:rsid w:val="00712627"/>
    <w:rsid w:val="00712805"/>
    <w:rsid w:val="00713326"/>
    <w:rsid w:val="00713885"/>
    <w:rsid w:val="007152C2"/>
    <w:rsid w:val="0071544D"/>
    <w:rsid w:val="007155F0"/>
    <w:rsid w:val="0071571E"/>
    <w:rsid w:val="0071636B"/>
    <w:rsid w:val="00717745"/>
    <w:rsid w:val="007179C1"/>
    <w:rsid w:val="007179E1"/>
    <w:rsid w:val="00717D76"/>
    <w:rsid w:val="007201AA"/>
    <w:rsid w:val="00720D5D"/>
    <w:rsid w:val="007213B1"/>
    <w:rsid w:val="00721522"/>
    <w:rsid w:val="007218D5"/>
    <w:rsid w:val="007225F2"/>
    <w:rsid w:val="00723049"/>
    <w:rsid w:val="00723E55"/>
    <w:rsid w:val="0072708C"/>
    <w:rsid w:val="00727E12"/>
    <w:rsid w:val="00727E77"/>
    <w:rsid w:val="00730FBB"/>
    <w:rsid w:val="00731332"/>
    <w:rsid w:val="007314B0"/>
    <w:rsid w:val="00732BDE"/>
    <w:rsid w:val="00733353"/>
    <w:rsid w:val="0073350E"/>
    <w:rsid w:val="0073370B"/>
    <w:rsid w:val="0073574E"/>
    <w:rsid w:val="007359CC"/>
    <w:rsid w:val="00740C63"/>
    <w:rsid w:val="0074108C"/>
    <w:rsid w:val="00741223"/>
    <w:rsid w:val="007413C9"/>
    <w:rsid w:val="0074284E"/>
    <w:rsid w:val="00742E8F"/>
    <w:rsid w:val="00744039"/>
    <w:rsid w:val="00744C95"/>
    <w:rsid w:val="007454F8"/>
    <w:rsid w:val="00745A8A"/>
    <w:rsid w:val="00746374"/>
    <w:rsid w:val="007474F7"/>
    <w:rsid w:val="0074752A"/>
    <w:rsid w:val="0075008F"/>
    <w:rsid w:val="00750C3F"/>
    <w:rsid w:val="00751694"/>
    <w:rsid w:val="0075209B"/>
    <w:rsid w:val="00753293"/>
    <w:rsid w:val="00753990"/>
    <w:rsid w:val="00753EEA"/>
    <w:rsid w:val="00753F6F"/>
    <w:rsid w:val="00754324"/>
    <w:rsid w:val="00754C5D"/>
    <w:rsid w:val="00754DDF"/>
    <w:rsid w:val="00754EE6"/>
    <w:rsid w:val="0075598D"/>
    <w:rsid w:val="00755D33"/>
    <w:rsid w:val="00757539"/>
    <w:rsid w:val="00757C9E"/>
    <w:rsid w:val="00760AFA"/>
    <w:rsid w:val="007611CE"/>
    <w:rsid w:val="00761AA6"/>
    <w:rsid w:val="00761FD4"/>
    <w:rsid w:val="007628A0"/>
    <w:rsid w:val="00763201"/>
    <w:rsid w:val="00763967"/>
    <w:rsid w:val="007652F5"/>
    <w:rsid w:val="00766290"/>
    <w:rsid w:val="0076664D"/>
    <w:rsid w:val="007714F7"/>
    <w:rsid w:val="00771593"/>
    <w:rsid w:val="00771770"/>
    <w:rsid w:val="00772393"/>
    <w:rsid w:val="007727D7"/>
    <w:rsid w:val="007744C9"/>
    <w:rsid w:val="007744CC"/>
    <w:rsid w:val="00774E04"/>
    <w:rsid w:val="007757A9"/>
    <w:rsid w:val="0077722F"/>
    <w:rsid w:val="007775DE"/>
    <w:rsid w:val="00777D21"/>
    <w:rsid w:val="00780237"/>
    <w:rsid w:val="00780291"/>
    <w:rsid w:val="007829C8"/>
    <w:rsid w:val="00783A15"/>
    <w:rsid w:val="00783DD1"/>
    <w:rsid w:val="007842CB"/>
    <w:rsid w:val="00784429"/>
    <w:rsid w:val="007858AA"/>
    <w:rsid w:val="007861CC"/>
    <w:rsid w:val="007862B8"/>
    <w:rsid w:val="0078647F"/>
    <w:rsid w:val="007866D7"/>
    <w:rsid w:val="00786853"/>
    <w:rsid w:val="00787098"/>
    <w:rsid w:val="007873D0"/>
    <w:rsid w:val="007875BB"/>
    <w:rsid w:val="007877DD"/>
    <w:rsid w:val="00790632"/>
    <w:rsid w:val="007906F3"/>
    <w:rsid w:val="0079093A"/>
    <w:rsid w:val="00792A18"/>
    <w:rsid w:val="00792A25"/>
    <w:rsid w:val="00794FED"/>
    <w:rsid w:val="00797436"/>
    <w:rsid w:val="007974D5"/>
    <w:rsid w:val="0079781F"/>
    <w:rsid w:val="00797D9B"/>
    <w:rsid w:val="007A07ED"/>
    <w:rsid w:val="007A2206"/>
    <w:rsid w:val="007A2220"/>
    <w:rsid w:val="007A2A76"/>
    <w:rsid w:val="007A2BEA"/>
    <w:rsid w:val="007A2C15"/>
    <w:rsid w:val="007A4FA3"/>
    <w:rsid w:val="007A5786"/>
    <w:rsid w:val="007A67C5"/>
    <w:rsid w:val="007A6DBC"/>
    <w:rsid w:val="007A7DB1"/>
    <w:rsid w:val="007A7F51"/>
    <w:rsid w:val="007B0360"/>
    <w:rsid w:val="007B10B9"/>
    <w:rsid w:val="007B15BA"/>
    <w:rsid w:val="007B1645"/>
    <w:rsid w:val="007B1B55"/>
    <w:rsid w:val="007B21C5"/>
    <w:rsid w:val="007B2395"/>
    <w:rsid w:val="007B2BBA"/>
    <w:rsid w:val="007B3BEF"/>
    <w:rsid w:val="007B3DDA"/>
    <w:rsid w:val="007B40EB"/>
    <w:rsid w:val="007B41D0"/>
    <w:rsid w:val="007B47A8"/>
    <w:rsid w:val="007B5C39"/>
    <w:rsid w:val="007B5EB3"/>
    <w:rsid w:val="007B5F7F"/>
    <w:rsid w:val="007B6039"/>
    <w:rsid w:val="007B6101"/>
    <w:rsid w:val="007B6557"/>
    <w:rsid w:val="007B69B3"/>
    <w:rsid w:val="007B7A27"/>
    <w:rsid w:val="007C22FA"/>
    <w:rsid w:val="007C2819"/>
    <w:rsid w:val="007C3F26"/>
    <w:rsid w:val="007C4855"/>
    <w:rsid w:val="007C5252"/>
    <w:rsid w:val="007C5B0E"/>
    <w:rsid w:val="007C5D90"/>
    <w:rsid w:val="007C62C0"/>
    <w:rsid w:val="007C7BB9"/>
    <w:rsid w:val="007C7F0B"/>
    <w:rsid w:val="007D04D8"/>
    <w:rsid w:val="007D1723"/>
    <w:rsid w:val="007D32B9"/>
    <w:rsid w:val="007D4483"/>
    <w:rsid w:val="007D5E1B"/>
    <w:rsid w:val="007D6D87"/>
    <w:rsid w:val="007D7FAD"/>
    <w:rsid w:val="007D7FB0"/>
    <w:rsid w:val="007E012E"/>
    <w:rsid w:val="007E0B18"/>
    <w:rsid w:val="007E10C8"/>
    <w:rsid w:val="007E21E4"/>
    <w:rsid w:val="007E3A08"/>
    <w:rsid w:val="007E3E05"/>
    <w:rsid w:val="007E3F98"/>
    <w:rsid w:val="007E466B"/>
    <w:rsid w:val="007E47BE"/>
    <w:rsid w:val="007E4DC8"/>
    <w:rsid w:val="007E58BF"/>
    <w:rsid w:val="007E633C"/>
    <w:rsid w:val="007E67A1"/>
    <w:rsid w:val="007E6D5B"/>
    <w:rsid w:val="007F03A9"/>
    <w:rsid w:val="007F0EC8"/>
    <w:rsid w:val="007F10D7"/>
    <w:rsid w:val="007F1798"/>
    <w:rsid w:val="007F2596"/>
    <w:rsid w:val="007F2CA6"/>
    <w:rsid w:val="007F3426"/>
    <w:rsid w:val="007F3F1E"/>
    <w:rsid w:val="007F7131"/>
    <w:rsid w:val="0080153B"/>
    <w:rsid w:val="00801E77"/>
    <w:rsid w:val="008057BA"/>
    <w:rsid w:val="008071FF"/>
    <w:rsid w:val="00807AE9"/>
    <w:rsid w:val="0081414C"/>
    <w:rsid w:val="008145D0"/>
    <w:rsid w:val="00814E2C"/>
    <w:rsid w:val="00814F77"/>
    <w:rsid w:val="00815AC6"/>
    <w:rsid w:val="008169B5"/>
    <w:rsid w:val="00816B6F"/>
    <w:rsid w:val="0082016A"/>
    <w:rsid w:val="00820F1C"/>
    <w:rsid w:val="00821181"/>
    <w:rsid w:val="00821FFA"/>
    <w:rsid w:val="00822838"/>
    <w:rsid w:val="00822B81"/>
    <w:rsid w:val="00823C3E"/>
    <w:rsid w:val="00823C5C"/>
    <w:rsid w:val="0082409E"/>
    <w:rsid w:val="008248B7"/>
    <w:rsid w:val="0082645E"/>
    <w:rsid w:val="00826ADE"/>
    <w:rsid w:val="00827CA1"/>
    <w:rsid w:val="00830A4D"/>
    <w:rsid w:val="00830C7D"/>
    <w:rsid w:val="00830FB2"/>
    <w:rsid w:val="00831129"/>
    <w:rsid w:val="008324EB"/>
    <w:rsid w:val="008328CF"/>
    <w:rsid w:val="00833340"/>
    <w:rsid w:val="008344FA"/>
    <w:rsid w:val="00835B35"/>
    <w:rsid w:val="0083624E"/>
    <w:rsid w:val="008368A2"/>
    <w:rsid w:val="0083749D"/>
    <w:rsid w:val="0083752D"/>
    <w:rsid w:val="008419A2"/>
    <w:rsid w:val="008422F8"/>
    <w:rsid w:val="00843CCC"/>
    <w:rsid w:val="00844D0D"/>
    <w:rsid w:val="00845371"/>
    <w:rsid w:val="0084546C"/>
    <w:rsid w:val="00847F4B"/>
    <w:rsid w:val="00850019"/>
    <w:rsid w:val="008510F4"/>
    <w:rsid w:val="00851472"/>
    <w:rsid w:val="0085181A"/>
    <w:rsid w:val="00853C6A"/>
    <w:rsid w:val="008565F1"/>
    <w:rsid w:val="00856CD1"/>
    <w:rsid w:val="00856CD9"/>
    <w:rsid w:val="00862A91"/>
    <w:rsid w:val="0086373C"/>
    <w:rsid w:val="00863E0C"/>
    <w:rsid w:val="008646F1"/>
    <w:rsid w:val="00864D42"/>
    <w:rsid w:val="00865295"/>
    <w:rsid w:val="008654EB"/>
    <w:rsid w:val="00866A6B"/>
    <w:rsid w:val="00867724"/>
    <w:rsid w:val="0087142B"/>
    <w:rsid w:val="008715B5"/>
    <w:rsid w:val="008721E5"/>
    <w:rsid w:val="00877F33"/>
    <w:rsid w:val="0088072A"/>
    <w:rsid w:val="008814E4"/>
    <w:rsid w:val="00881C4C"/>
    <w:rsid w:val="00882460"/>
    <w:rsid w:val="00882729"/>
    <w:rsid w:val="00883915"/>
    <w:rsid w:val="00883A35"/>
    <w:rsid w:val="00883D35"/>
    <w:rsid w:val="008848A2"/>
    <w:rsid w:val="00884DA9"/>
    <w:rsid w:val="00886216"/>
    <w:rsid w:val="0088761F"/>
    <w:rsid w:val="008879E8"/>
    <w:rsid w:val="00887BC3"/>
    <w:rsid w:val="00891D7A"/>
    <w:rsid w:val="008922AA"/>
    <w:rsid w:val="00892C44"/>
    <w:rsid w:val="00892FBE"/>
    <w:rsid w:val="00893828"/>
    <w:rsid w:val="00895028"/>
    <w:rsid w:val="00895411"/>
    <w:rsid w:val="0089555F"/>
    <w:rsid w:val="00895CFC"/>
    <w:rsid w:val="00896133"/>
    <w:rsid w:val="00896A56"/>
    <w:rsid w:val="00896C4E"/>
    <w:rsid w:val="00897344"/>
    <w:rsid w:val="00897E65"/>
    <w:rsid w:val="00897E73"/>
    <w:rsid w:val="008A0481"/>
    <w:rsid w:val="008A0FCB"/>
    <w:rsid w:val="008A2FE9"/>
    <w:rsid w:val="008A44DE"/>
    <w:rsid w:val="008A4E81"/>
    <w:rsid w:val="008A50AB"/>
    <w:rsid w:val="008A57F5"/>
    <w:rsid w:val="008A5BA6"/>
    <w:rsid w:val="008A5BDF"/>
    <w:rsid w:val="008A6038"/>
    <w:rsid w:val="008A6EE6"/>
    <w:rsid w:val="008A6F1F"/>
    <w:rsid w:val="008B14BC"/>
    <w:rsid w:val="008B355E"/>
    <w:rsid w:val="008B3642"/>
    <w:rsid w:val="008B453E"/>
    <w:rsid w:val="008B4A63"/>
    <w:rsid w:val="008B5BB5"/>
    <w:rsid w:val="008B624B"/>
    <w:rsid w:val="008B628C"/>
    <w:rsid w:val="008C0563"/>
    <w:rsid w:val="008C0705"/>
    <w:rsid w:val="008C0E6A"/>
    <w:rsid w:val="008C0E6C"/>
    <w:rsid w:val="008C1372"/>
    <w:rsid w:val="008C3133"/>
    <w:rsid w:val="008C39A2"/>
    <w:rsid w:val="008C3CEE"/>
    <w:rsid w:val="008C44F8"/>
    <w:rsid w:val="008C62AD"/>
    <w:rsid w:val="008C651F"/>
    <w:rsid w:val="008C6FD4"/>
    <w:rsid w:val="008C72D1"/>
    <w:rsid w:val="008C7C31"/>
    <w:rsid w:val="008D05E8"/>
    <w:rsid w:val="008D08AF"/>
    <w:rsid w:val="008D1121"/>
    <w:rsid w:val="008D1612"/>
    <w:rsid w:val="008D2287"/>
    <w:rsid w:val="008D257A"/>
    <w:rsid w:val="008D2B48"/>
    <w:rsid w:val="008D3029"/>
    <w:rsid w:val="008D37CF"/>
    <w:rsid w:val="008D3CA8"/>
    <w:rsid w:val="008D4B2B"/>
    <w:rsid w:val="008D50A8"/>
    <w:rsid w:val="008D7391"/>
    <w:rsid w:val="008E0B9E"/>
    <w:rsid w:val="008E1103"/>
    <w:rsid w:val="008E38DA"/>
    <w:rsid w:val="008E3D01"/>
    <w:rsid w:val="008E4A8B"/>
    <w:rsid w:val="008E4DC7"/>
    <w:rsid w:val="008E5091"/>
    <w:rsid w:val="008E5342"/>
    <w:rsid w:val="008E588B"/>
    <w:rsid w:val="008E6182"/>
    <w:rsid w:val="008E6602"/>
    <w:rsid w:val="008E69DA"/>
    <w:rsid w:val="008E6BBA"/>
    <w:rsid w:val="008E7016"/>
    <w:rsid w:val="008E7677"/>
    <w:rsid w:val="008F1912"/>
    <w:rsid w:val="008F25AA"/>
    <w:rsid w:val="008F2935"/>
    <w:rsid w:val="008F3B1E"/>
    <w:rsid w:val="008F44E5"/>
    <w:rsid w:val="008F569A"/>
    <w:rsid w:val="008F56B3"/>
    <w:rsid w:val="008F5CC9"/>
    <w:rsid w:val="008F6B56"/>
    <w:rsid w:val="008F6D2A"/>
    <w:rsid w:val="00900215"/>
    <w:rsid w:val="0090029C"/>
    <w:rsid w:val="00901060"/>
    <w:rsid w:val="009016E7"/>
    <w:rsid w:val="00901BDC"/>
    <w:rsid w:val="00902A29"/>
    <w:rsid w:val="00904CA6"/>
    <w:rsid w:val="00905037"/>
    <w:rsid w:val="00905090"/>
    <w:rsid w:val="009050B6"/>
    <w:rsid w:val="00905D51"/>
    <w:rsid w:val="00905E83"/>
    <w:rsid w:val="0090670D"/>
    <w:rsid w:val="00906957"/>
    <w:rsid w:val="00906FDC"/>
    <w:rsid w:val="00910167"/>
    <w:rsid w:val="0091104C"/>
    <w:rsid w:val="0091123D"/>
    <w:rsid w:val="00912014"/>
    <w:rsid w:val="00913703"/>
    <w:rsid w:val="00914831"/>
    <w:rsid w:val="00914B46"/>
    <w:rsid w:val="0091502A"/>
    <w:rsid w:val="0091632F"/>
    <w:rsid w:val="00916505"/>
    <w:rsid w:val="00917F9C"/>
    <w:rsid w:val="0092026B"/>
    <w:rsid w:val="009203B0"/>
    <w:rsid w:val="0092111C"/>
    <w:rsid w:val="00921308"/>
    <w:rsid w:val="00921676"/>
    <w:rsid w:val="00921828"/>
    <w:rsid w:val="00922846"/>
    <w:rsid w:val="009233E8"/>
    <w:rsid w:val="00923BDC"/>
    <w:rsid w:val="00923ED6"/>
    <w:rsid w:val="00924AF9"/>
    <w:rsid w:val="00924B1E"/>
    <w:rsid w:val="00925072"/>
    <w:rsid w:val="00925643"/>
    <w:rsid w:val="00926197"/>
    <w:rsid w:val="009262F0"/>
    <w:rsid w:val="009270EE"/>
    <w:rsid w:val="00927C5D"/>
    <w:rsid w:val="00930C35"/>
    <w:rsid w:val="00931AD4"/>
    <w:rsid w:val="0093252C"/>
    <w:rsid w:val="00932667"/>
    <w:rsid w:val="00932C80"/>
    <w:rsid w:val="009336D0"/>
    <w:rsid w:val="009349D6"/>
    <w:rsid w:val="00934A80"/>
    <w:rsid w:val="00934CCF"/>
    <w:rsid w:val="00935583"/>
    <w:rsid w:val="0093626D"/>
    <w:rsid w:val="00936A85"/>
    <w:rsid w:val="00936EFD"/>
    <w:rsid w:val="009405BF"/>
    <w:rsid w:val="009406AE"/>
    <w:rsid w:val="009407A1"/>
    <w:rsid w:val="009409B0"/>
    <w:rsid w:val="00940D90"/>
    <w:rsid w:val="0094148B"/>
    <w:rsid w:val="00941BB5"/>
    <w:rsid w:val="00941D83"/>
    <w:rsid w:val="009428CB"/>
    <w:rsid w:val="009429FD"/>
    <w:rsid w:val="00942EE7"/>
    <w:rsid w:val="009431B7"/>
    <w:rsid w:val="009435B5"/>
    <w:rsid w:val="009438D7"/>
    <w:rsid w:val="00943A89"/>
    <w:rsid w:val="0094481B"/>
    <w:rsid w:val="009457D7"/>
    <w:rsid w:val="00945BD4"/>
    <w:rsid w:val="00946516"/>
    <w:rsid w:val="00947801"/>
    <w:rsid w:val="00947E8A"/>
    <w:rsid w:val="009503BF"/>
    <w:rsid w:val="0095054A"/>
    <w:rsid w:val="00950CC0"/>
    <w:rsid w:val="00950F73"/>
    <w:rsid w:val="0095118B"/>
    <w:rsid w:val="0095165F"/>
    <w:rsid w:val="009518B1"/>
    <w:rsid w:val="00951C2A"/>
    <w:rsid w:val="00952284"/>
    <w:rsid w:val="00952709"/>
    <w:rsid w:val="009537E4"/>
    <w:rsid w:val="009541AD"/>
    <w:rsid w:val="00954234"/>
    <w:rsid w:val="0095448B"/>
    <w:rsid w:val="009551F2"/>
    <w:rsid w:val="0095646F"/>
    <w:rsid w:val="009572F9"/>
    <w:rsid w:val="0095730A"/>
    <w:rsid w:val="00957968"/>
    <w:rsid w:val="009602A7"/>
    <w:rsid w:val="00960C0F"/>
    <w:rsid w:val="00961220"/>
    <w:rsid w:val="009617D2"/>
    <w:rsid w:val="00961CCF"/>
    <w:rsid w:val="00961E7D"/>
    <w:rsid w:val="00962A03"/>
    <w:rsid w:val="00962FE6"/>
    <w:rsid w:val="009649F3"/>
    <w:rsid w:val="00964C03"/>
    <w:rsid w:val="00965674"/>
    <w:rsid w:val="00966850"/>
    <w:rsid w:val="009674AB"/>
    <w:rsid w:val="009674E1"/>
    <w:rsid w:val="009702EC"/>
    <w:rsid w:val="009703F1"/>
    <w:rsid w:val="00970C43"/>
    <w:rsid w:val="00971563"/>
    <w:rsid w:val="00973095"/>
    <w:rsid w:val="00973EE1"/>
    <w:rsid w:val="00974EE2"/>
    <w:rsid w:val="0097634A"/>
    <w:rsid w:val="009771FF"/>
    <w:rsid w:val="009807C1"/>
    <w:rsid w:val="00980B19"/>
    <w:rsid w:val="00980D77"/>
    <w:rsid w:val="009810AE"/>
    <w:rsid w:val="009814AC"/>
    <w:rsid w:val="00981C70"/>
    <w:rsid w:val="009830DE"/>
    <w:rsid w:val="009847A0"/>
    <w:rsid w:val="009847E6"/>
    <w:rsid w:val="00985ACB"/>
    <w:rsid w:val="00985D62"/>
    <w:rsid w:val="009861E6"/>
    <w:rsid w:val="00986610"/>
    <w:rsid w:val="00986EA8"/>
    <w:rsid w:val="00987129"/>
    <w:rsid w:val="0098765A"/>
    <w:rsid w:val="009879CC"/>
    <w:rsid w:val="00987D72"/>
    <w:rsid w:val="009906E6"/>
    <w:rsid w:val="00991AA2"/>
    <w:rsid w:val="0099231F"/>
    <w:rsid w:val="009928EB"/>
    <w:rsid w:val="0099351C"/>
    <w:rsid w:val="00993691"/>
    <w:rsid w:val="00993BAA"/>
    <w:rsid w:val="00993FC0"/>
    <w:rsid w:val="00994AAF"/>
    <w:rsid w:val="00994D9F"/>
    <w:rsid w:val="00994F10"/>
    <w:rsid w:val="00997181"/>
    <w:rsid w:val="009A06D9"/>
    <w:rsid w:val="009A13F6"/>
    <w:rsid w:val="009A1EBB"/>
    <w:rsid w:val="009A2A12"/>
    <w:rsid w:val="009A2BCE"/>
    <w:rsid w:val="009A36FD"/>
    <w:rsid w:val="009A6EC2"/>
    <w:rsid w:val="009A71DB"/>
    <w:rsid w:val="009A7BC6"/>
    <w:rsid w:val="009B04EB"/>
    <w:rsid w:val="009B0CBD"/>
    <w:rsid w:val="009B0CD9"/>
    <w:rsid w:val="009B1184"/>
    <w:rsid w:val="009B129F"/>
    <w:rsid w:val="009B1723"/>
    <w:rsid w:val="009B1993"/>
    <w:rsid w:val="009B1D81"/>
    <w:rsid w:val="009B2BC8"/>
    <w:rsid w:val="009B42B6"/>
    <w:rsid w:val="009B4406"/>
    <w:rsid w:val="009B455D"/>
    <w:rsid w:val="009B4F34"/>
    <w:rsid w:val="009B5B17"/>
    <w:rsid w:val="009B6288"/>
    <w:rsid w:val="009B6529"/>
    <w:rsid w:val="009B666E"/>
    <w:rsid w:val="009B6D01"/>
    <w:rsid w:val="009B7777"/>
    <w:rsid w:val="009C1034"/>
    <w:rsid w:val="009C1F19"/>
    <w:rsid w:val="009C27DB"/>
    <w:rsid w:val="009C3C35"/>
    <w:rsid w:val="009C3C69"/>
    <w:rsid w:val="009C48AD"/>
    <w:rsid w:val="009C4CA6"/>
    <w:rsid w:val="009C5A72"/>
    <w:rsid w:val="009C5B3E"/>
    <w:rsid w:val="009C62C6"/>
    <w:rsid w:val="009C647F"/>
    <w:rsid w:val="009C69C4"/>
    <w:rsid w:val="009C6FC8"/>
    <w:rsid w:val="009C7196"/>
    <w:rsid w:val="009C7312"/>
    <w:rsid w:val="009D053F"/>
    <w:rsid w:val="009D0D07"/>
    <w:rsid w:val="009D28B4"/>
    <w:rsid w:val="009D33F6"/>
    <w:rsid w:val="009D350C"/>
    <w:rsid w:val="009D35D0"/>
    <w:rsid w:val="009D372D"/>
    <w:rsid w:val="009D3744"/>
    <w:rsid w:val="009D3DA3"/>
    <w:rsid w:val="009D488C"/>
    <w:rsid w:val="009D52DC"/>
    <w:rsid w:val="009D57D8"/>
    <w:rsid w:val="009D64A4"/>
    <w:rsid w:val="009D683A"/>
    <w:rsid w:val="009D6D24"/>
    <w:rsid w:val="009D7486"/>
    <w:rsid w:val="009D7EAA"/>
    <w:rsid w:val="009E0894"/>
    <w:rsid w:val="009E0FA1"/>
    <w:rsid w:val="009E12AD"/>
    <w:rsid w:val="009E12E8"/>
    <w:rsid w:val="009E1CB9"/>
    <w:rsid w:val="009E2094"/>
    <w:rsid w:val="009E2E95"/>
    <w:rsid w:val="009E31F6"/>
    <w:rsid w:val="009E4342"/>
    <w:rsid w:val="009E4BA7"/>
    <w:rsid w:val="009E4D66"/>
    <w:rsid w:val="009E567B"/>
    <w:rsid w:val="009E56D6"/>
    <w:rsid w:val="009E59D6"/>
    <w:rsid w:val="009E5C51"/>
    <w:rsid w:val="009E6986"/>
    <w:rsid w:val="009E69AD"/>
    <w:rsid w:val="009E6C81"/>
    <w:rsid w:val="009E6CD6"/>
    <w:rsid w:val="009E73FE"/>
    <w:rsid w:val="009F0DDE"/>
    <w:rsid w:val="009F18F0"/>
    <w:rsid w:val="009F1C8F"/>
    <w:rsid w:val="009F28D3"/>
    <w:rsid w:val="009F3968"/>
    <w:rsid w:val="009F4E4D"/>
    <w:rsid w:val="009F5061"/>
    <w:rsid w:val="009F557F"/>
    <w:rsid w:val="009F6722"/>
    <w:rsid w:val="00A00521"/>
    <w:rsid w:val="00A00B66"/>
    <w:rsid w:val="00A018E4"/>
    <w:rsid w:val="00A02BA7"/>
    <w:rsid w:val="00A037F5"/>
    <w:rsid w:val="00A039F1"/>
    <w:rsid w:val="00A03AB9"/>
    <w:rsid w:val="00A04CF1"/>
    <w:rsid w:val="00A054BE"/>
    <w:rsid w:val="00A070C2"/>
    <w:rsid w:val="00A072FD"/>
    <w:rsid w:val="00A111AB"/>
    <w:rsid w:val="00A11CC1"/>
    <w:rsid w:val="00A12F73"/>
    <w:rsid w:val="00A138E2"/>
    <w:rsid w:val="00A13C98"/>
    <w:rsid w:val="00A141DE"/>
    <w:rsid w:val="00A14B7F"/>
    <w:rsid w:val="00A16BB8"/>
    <w:rsid w:val="00A17492"/>
    <w:rsid w:val="00A174B8"/>
    <w:rsid w:val="00A201D6"/>
    <w:rsid w:val="00A21566"/>
    <w:rsid w:val="00A218EC"/>
    <w:rsid w:val="00A22F21"/>
    <w:rsid w:val="00A23CCD"/>
    <w:rsid w:val="00A24937"/>
    <w:rsid w:val="00A249C0"/>
    <w:rsid w:val="00A254CE"/>
    <w:rsid w:val="00A26026"/>
    <w:rsid w:val="00A26702"/>
    <w:rsid w:val="00A2780D"/>
    <w:rsid w:val="00A27888"/>
    <w:rsid w:val="00A30E51"/>
    <w:rsid w:val="00A314A3"/>
    <w:rsid w:val="00A31881"/>
    <w:rsid w:val="00A31EF9"/>
    <w:rsid w:val="00A3296A"/>
    <w:rsid w:val="00A33DD6"/>
    <w:rsid w:val="00A344E0"/>
    <w:rsid w:val="00A34D38"/>
    <w:rsid w:val="00A35611"/>
    <w:rsid w:val="00A376A6"/>
    <w:rsid w:val="00A408D1"/>
    <w:rsid w:val="00A41A81"/>
    <w:rsid w:val="00A41AAE"/>
    <w:rsid w:val="00A4263F"/>
    <w:rsid w:val="00A428C1"/>
    <w:rsid w:val="00A42C4F"/>
    <w:rsid w:val="00A43302"/>
    <w:rsid w:val="00A437FA"/>
    <w:rsid w:val="00A44C59"/>
    <w:rsid w:val="00A45561"/>
    <w:rsid w:val="00A45D13"/>
    <w:rsid w:val="00A45F3B"/>
    <w:rsid w:val="00A46BD9"/>
    <w:rsid w:val="00A47D42"/>
    <w:rsid w:val="00A5051F"/>
    <w:rsid w:val="00A50714"/>
    <w:rsid w:val="00A516CD"/>
    <w:rsid w:val="00A527C6"/>
    <w:rsid w:val="00A5354F"/>
    <w:rsid w:val="00A57EA6"/>
    <w:rsid w:val="00A6111C"/>
    <w:rsid w:val="00A61578"/>
    <w:rsid w:val="00A61CF6"/>
    <w:rsid w:val="00A6275D"/>
    <w:rsid w:val="00A63B29"/>
    <w:rsid w:val="00A63E03"/>
    <w:rsid w:val="00A648DD"/>
    <w:rsid w:val="00A64F3F"/>
    <w:rsid w:val="00A651CE"/>
    <w:rsid w:val="00A659F6"/>
    <w:rsid w:val="00A65EBE"/>
    <w:rsid w:val="00A66522"/>
    <w:rsid w:val="00A666F1"/>
    <w:rsid w:val="00A704E5"/>
    <w:rsid w:val="00A72ADC"/>
    <w:rsid w:val="00A74E14"/>
    <w:rsid w:val="00A74E61"/>
    <w:rsid w:val="00A74FBE"/>
    <w:rsid w:val="00A74FBF"/>
    <w:rsid w:val="00A75B06"/>
    <w:rsid w:val="00A76521"/>
    <w:rsid w:val="00A76CD5"/>
    <w:rsid w:val="00A81E34"/>
    <w:rsid w:val="00A81E35"/>
    <w:rsid w:val="00A828DD"/>
    <w:rsid w:val="00A82A3D"/>
    <w:rsid w:val="00A82C35"/>
    <w:rsid w:val="00A82EE5"/>
    <w:rsid w:val="00A83A20"/>
    <w:rsid w:val="00A848A7"/>
    <w:rsid w:val="00A85F1B"/>
    <w:rsid w:val="00A864FE"/>
    <w:rsid w:val="00A86CDA"/>
    <w:rsid w:val="00A876EB"/>
    <w:rsid w:val="00A90234"/>
    <w:rsid w:val="00A907F4"/>
    <w:rsid w:val="00A9153E"/>
    <w:rsid w:val="00A916B5"/>
    <w:rsid w:val="00A939F0"/>
    <w:rsid w:val="00A93B0F"/>
    <w:rsid w:val="00A93B9A"/>
    <w:rsid w:val="00A9411B"/>
    <w:rsid w:val="00A95C59"/>
    <w:rsid w:val="00A96060"/>
    <w:rsid w:val="00A968C0"/>
    <w:rsid w:val="00A9771F"/>
    <w:rsid w:val="00AA011E"/>
    <w:rsid w:val="00AA1414"/>
    <w:rsid w:val="00AA1892"/>
    <w:rsid w:val="00AA235E"/>
    <w:rsid w:val="00AA2B2B"/>
    <w:rsid w:val="00AA2F23"/>
    <w:rsid w:val="00AA3AD6"/>
    <w:rsid w:val="00AA45C1"/>
    <w:rsid w:val="00AA47A6"/>
    <w:rsid w:val="00AA5236"/>
    <w:rsid w:val="00AA5E2E"/>
    <w:rsid w:val="00AA658E"/>
    <w:rsid w:val="00AB021F"/>
    <w:rsid w:val="00AB09FA"/>
    <w:rsid w:val="00AB0D0D"/>
    <w:rsid w:val="00AB231F"/>
    <w:rsid w:val="00AB2A92"/>
    <w:rsid w:val="00AB3130"/>
    <w:rsid w:val="00AB37DF"/>
    <w:rsid w:val="00AB44DB"/>
    <w:rsid w:val="00AB4E93"/>
    <w:rsid w:val="00AB5FCE"/>
    <w:rsid w:val="00AB6B3F"/>
    <w:rsid w:val="00AB6E39"/>
    <w:rsid w:val="00AB7377"/>
    <w:rsid w:val="00AC01D9"/>
    <w:rsid w:val="00AC0913"/>
    <w:rsid w:val="00AC11A9"/>
    <w:rsid w:val="00AC1A39"/>
    <w:rsid w:val="00AC505E"/>
    <w:rsid w:val="00AC54F9"/>
    <w:rsid w:val="00AC58A3"/>
    <w:rsid w:val="00AC702E"/>
    <w:rsid w:val="00AC76DD"/>
    <w:rsid w:val="00AD1E69"/>
    <w:rsid w:val="00AD1F52"/>
    <w:rsid w:val="00AD250E"/>
    <w:rsid w:val="00AD2620"/>
    <w:rsid w:val="00AD2B45"/>
    <w:rsid w:val="00AD315B"/>
    <w:rsid w:val="00AD4988"/>
    <w:rsid w:val="00AD4D2F"/>
    <w:rsid w:val="00AD502E"/>
    <w:rsid w:val="00AD6072"/>
    <w:rsid w:val="00AD64D2"/>
    <w:rsid w:val="00AD663B"/>
    <w:rsid w:val="00AD67C5"/>
    <w:rsid w:val="00AD7ABE"/>
    <w:rsid w:val="00AD7FC1"/>
    <w:rsid w:val="00AE06C2"/>
    <w:rsid w:val="00AE08E1"/>
    <w:rsid w:val="00AE0D08"/>
    <w:rsid w:val="00AE26BA"/>
    <w:rsid w:val="00AE3793"/>
    <w:rsid w:val="00AE4339"/>
    <w:rsid w:val="00AE4497"/>
    <w:rsid w:val="00AE45BA"/>
    <w:rsid w:val="00AE54C0"/>
    <w:rsid w:val="00AE557C"/>
    <w:rsid w:val="00AE56FB"/>
    <w:rsid w:val="00AE57E4"/>
    <w:rsid w:val="00AE65F2"/>
    <w:rsid w:val="00AE6765"/>
    <w:rsid w:val="00AE7848"/>
    <w:rsid w:val="00AE7887"/>
    <w:rsid w:val="00AF0B60"/>
    <w:rsid w:val="00AF1298"/>
    <w:rsid w:val="00AF152C"/>
    <w:rsid w:val="00AF1FDA"/>
    <w:rsid w:val="00AF200F"/>
    <w:rsid w:val="00AF2638"/>
    <w:rsid w:val="00AF3492"/>
    <w:rsid w:val="00AF4A56"/>
    <w:rsid w:val="00AF4F77"/>
    <w:rsid w:val="00AF561C"/>
    <w:rsid w:val="00AF5E70"/>
    <w:rsid w:val="00AF6C9B"/>
    <w:rsid w:val="00AF7635"/>
    <w:rsid w:val="00AF7BF2"/>
    <w:rsid w:val="00B00B65"/>
    <w:rsid w:val="00B01073"/>
    <w:rsid w:val="00B01354"/>
    <w:rsid w:val="00B01A95"/>
    <w:rsid w:val="00B01BAC"/>
    <w:rsid w:val="00B03B6E"/>
    <w:rsid w:val="00B04A18"/>
    <w:rsid w:val="00B04AE4"/>
    <w:rsid w:val="00B04CC2"/>
    <w:rsid w:val="00B06812"/>
    <w:rsid w:val="00B06F58"/>
    <w:rsid w:val="00B10176"/>
    <w:rsid w:val="00B10B49"/>
    <w:rsid w:val="00B1149E"/>
    <w:rsid w:val="00B114DF"/>
    <w:rsid w:val="00B116B9"/>
    <w:rsid w:val="00B11ED3"/>
    <w:rsid w:val="00B12582"/>
    <w:rsid w:val="00B13D72"/>
    <w:rsid w:val="00B13D7E"/>
    <w:rsid w:val="00B141D5"/>
    <w:rsid w:val="00B152D9"/>
    <w:rsid w:val="00B15F5A"/>
    <w:rsid w:val="00B16484"/>
    <w:rsid w:val="00B1673C"/>
    <w:rsid w:val="00B16E04"/>
    <w:rsid w:val="00B21363"/>
    <w:rsid w:val="00B21A34"/>
    <w:rsid w:val="00B21B3B"/>
    <w:rsid w:val="00B21B6C"/>
    <w:rsid w:val="00B22A1A"/>
    <w:rsid w:val="00B22DC8"/>
    <w:rsid w:val="00B231EE"/>
    <w:rsid w:val="00B23275"/>
    <w:rsid w:val="00B23CE3"/>
    <w:rsid w:val="00B23DC1"/>
    <w:rsid w:val="00B25715"/>
    <w:rsid w:val="00B26769"/>
    <w:rsid w:val="00B26BF0"/>
    <w:rsid w:val="00B26F4E"/>
    <w:rsid w:val="00B27F75"/>
    <w:rsid w:val="00B3003E"/>
    <w:rsid w:val="00B30325"/>
    <w:rsid w:val="00B30437"/>
    <w:rsid w:val="00B3099B"/>
    <w:rsid w:val="00B30E6F"/>
    <w:rsid w:val="00B318C7"/>
    <w:rsid w:val="00B319E1"/>
    <w:rsid w:val="00B31B14"/>
    <w:rsid w:val="00B326BA"/>
    <w:rsid w:val="00B34258"/>
    <w:rsid w:val="00B35707"/>
    <w:rsid w:val="00B36298"/>
    <w:rsid w:val="00B37544"/>
    <w:rsid w:val="00B3789C"/>
    <w:rsid w:val="00B37AE8"/>
    <w:rsid w:val="00B37D29"/>
    <w:rsid w:val="00B411EE"/>
    <w:rsid w:val="00B42188"/>
    <w:rsid w:val="00B42CA5"/>
    <w:rsid w:val="00B43D5F"/>
    <w:rsid w:val="00B43DB0"/>
    <w:rsid w:val="00B4501A"/>
    <w:rsid w:val="00B462C4"/>
    <w:rsid w:val="00B46C9B"/>
    <w:rsid w:val="00B46CC9"/>
    <w:rsid w:val="00B47364"/>
    <w:rsid w:val="00B473C9"/>
    <w:rsid w:val="00B47F7F"/>
    <w:rsid w:val="00B50674"/>
    <w:rsid w:val="00B506D6"/>
    <w:rsid w:val="00B5111F"/>
    <w:rsid w:val="00B52278"/>
    <w:rsid w:val="00B52D9D"/>
    <w:rsid w:val="00B52E54"/>
    <w:rsid w:val="00B5315A"/>
    <w:rsid w:val="00B5367F"/>
    <w:rsid w:val="00B541EE"/>
    <w:rsid w:val="00B54D63"/>
    <w:rsid w:val="00B54D76"/>
    <w:rsid w:val="00B550CF"/>
    <w:rsid w:val="00B566CA"/>
    <w:rsid w:val="00B567B9"/>
    <w:rsid w:val="00B5765B"/>
    <w:rsid w:val="00B57790"/>
    <w:rsid w:val="00B57B2F"/>
    <w:rsid w:val="00B57D68"/>
    <w:rsid w:val="00B60643"/>
    <w:rsid w:val="00B610FF"/>
    <w:rsid w:val="00B626CB"/>
    <w:rsid w:val="00B62A13"/>
    <w:rsid w:val="00B631BE"/>
    <w:rsid w:val="00B6416A"/>
    <w:rsid w:val="00B641AE"/>
    <w:rsid w:val="00B64C75"/>
    <w:rsid w:val="00B65C5E"/>
    <w:rsid w:val="00B667A2"/>
    <w:rsid w:val="00B66B1C"/>
    <w:rsid w:val="00B66C69"/>
    <w:rsid w:val="00B671AB"/>
    <w:rsid w:val="00B700DF"/>
    <w:rsid w:val="00B70595"/>
    <w:rsid w:val="00B7156B"/>
    <w:rsid w:val="00B71D18"/>
    <w:rsid w:val="00B72424"/>
    <w:rsid w:val="00B72606"/>
    <w:rsid w:val="00B75060"/>
    <w:rsid w:val="00B756C1"/>
    <w:rsid w:val="00B75F6C"/>
    <w:rsid w:val="00B76B8B"/>
    <w:rsid w:val="00B76C4F"/>
    <w:rsid w:val="00B77158"/>
    <w:rsid w:val="00B77188"/>
    <w:rsid w:val="00B77F9E"/>
    <w:rsid w:val="00B80288"/>
    <w:rsid w:val="00B80E35"/>
    <w:rsid w:val="00B82C7D"/>
    <w:rsid w:val="00B832BC"/>
    <w:rsid w:val="00B834AD"/>
    <w:rsid w:val="00B83839"/>
    <w:rsid w:val="00B83E66"/>
    <w:rsid w:val="00B8619F"/>
    <w:rsid w:val="00B9080E"/>
    <w:rsid w:val="00B90DA9"/>
    <w:rsid w:val="00B911C6"/>
    <w:rsid w:val="00B91305"/>
    <w:rsid w:val="00B92621"/>
    <w:rsid w:val="00B937F5"/>
    <w:rsid w:val="00B9386B"/>
    <w:rsid w:val="00B93C77"/>
    <w:rsid w:val="00B93FC9"/>
    <w:rsid w:val="00B9474E"/>
    <w:rsid w:val="00B96A25"/>
    <w:rsid w:val="00B96FF4"/>
    <w:rsid w:val="00B976C1"/>
    <w:rsid w:val="00BA04FE"/>
    <w:rsid w:val="00BA0B58"/>
    <w:rsid w:val="00BA190B"/>
    <w:rsid w:val="00BA1B10"/>
    <w:rsid w:val="00BA2A00"/>
    <w:rsid w:val="00BA36A9"/>
    <w:rsid w:val="00BA3A38"/>
    <w:rsid w:val="00BA3EB3"/>
    <w:rsid w:val="00BA4A7F"/>
    <w:rsid w:val="00BA5EC7"/>
    <w:rsid w:val="00BA6202"/>
    <w:rsid w:val="00BA667F"/>
    <w:rsid w:val="00BA6C9B"/>
    <w:rsid w:val="00BA7F2F"/>
    <w:rsid w:val="00BB0522"/>
    <w:rsid w:val="00BB066E"/>
    <w:rsid w:val="00BB1E0F"/>
    <w:rsid w:val="00BB2331"/>
    <w:rsid w:val="00BB233B"/>
    <w:rsid w:val="00BB269D"/>
    <w:rsid w:val="00BB3FC3"/>
    <w:rsid w:val="00BB4622"/>
    <w:rsid w:val="00BB582F"/>
    <w:rsid w:val="00BB62F6"/>
    <w:rsid w:val="00BB77EF"/>
    <w:rsid w:val="00BB7AD3"/>
    <w:rsid w:val="00BC0A84"/>
    <w:rsid w:val="00BC0D9B"/>
    <w:rsid w:val="00BC0F3A"/>
    <w:rsid w:val="00BC0F4F"/>
    <w:rsid w:val="00BC10B2"/>
    <w:rsid w:val="00BC14D7"/>
    <w:rsid w:val="00BC1A60"/>
    <w:rsid w:val="00BC2595"/>
    <w:rsid w:val="00BC3A93"/>
    <w:rsid w:val="00BC3C7D"/>
    <w:rsid w:val="00BC4B1E"/>
    <w:rsid w:val="00BC4F42"/>
    <w:rsid w:val="00BC52DA"/>
    <w:rsid w:val="00BC5F58"/>
    <w:rsid w:val="00BC749F"/>
    <w:rsid w:val="00BC7D32"/>
    <w:rsid w:val="00BC7E43"/>
    <w:rsid w:val="00BD08C0"/>
    <w:rsid w:val="00BD125A"/>
    <w:rsid w:val="00BD14BF"/>
    <w:rsid w:val="00BD2617"/>
    <w:rsid w:val="00BD45C1"/>
    <w:rsid w:val="00BD55B0"/>
    <w:rsid w:val="00BD5D6C"/>
    <w:rsid w:val="00BD61C5"/>
    <w:rsid w:val="00BD6349"/>
    <w:rsid w:val="00BE1CFB"/>
    <w:rsid w:val="00BE23AC"/>
    <w:rsid w:val="00BE26B9"/>
    <w:rsid w:val="00BE2847"/>
    <w:rsid w:val="00BE3029"/>
    <w:rsid w:val="00BE5DBC"/>
    <w:rsid w:val="00BE5DF5"/>
    <w:rsid w:val="00BE6C94"/>
    <w:rsid w:val="00BE76CB"/>
    <w:rsid w:val="00BF064F"/>
    <w:rsid w:val="00BF1104"/>
    <w:rsid w:val="00BF120F"/>
    <w:rsid w:val="00BF1229"/>
    <w:rsid w:val="00BF1D19"/>
    <w:rsid w:val="00BF1D84"/>
    <w:rsid w:val="00BF2B50"/>
    <w:rsid w:val="00BF3D44"/>
    <w:rsid w:val="00BF3E94"/>
    <w:rsid w:val="00BF46FC"/>
    <w:rsid w:val="00BF53F1"/>
    <w:rsid w:val="00BF57F2"/>
    <w:rsid w:val="00BF5D74"/>
    <w:rsid w:val="00BF6FB9"/>
    <w:rsid w:val="00BF77BE"/>
    <w:rsid w:val="00C00BF0"/>
    <w:rsid w:val="00C012A6"/>
    <w:rsid w:val="00C0174F"/>
    <w:rsid w:val="00C01F15"/>
    <w:rsid w:val="00C026EC"/>
    <w:rsid w:val="00C02A5B"/>
    <w:rsid w:val="00C03DFF"/>
    <w:rsid w:val="00C04DF0"/>
    <w:rsid w:val="00C05753"/>
    <w:rsid w:val="00C05FC4"/>
    <w:rsid w:val="00C10C80"/>
    <w:rsid w:val="00C10E1E"/>
    <w:rsid w:val="00C11365"/>
    <w:rsid w:val="00C1296A"/>
    <w:rsid w:val="00C15AD1"/>
    <w:rsid w:val="00C15BCB"/>
    <w:rsid w:val="00C16895"/>
    <w:rsid w:val="00C16EC6"/>
    <w:rsid w:val="00C17232"/>
    <w:rsid w:val="00C179DB"/>
    <w:rsid w:val="00C17B3A"/>
    <w:rsid w:val="00C17B63"/>
    <w:rsid w:val="00C2108A"/>
    <w:rsid w:val="00C2140B"/>
    <w:rsid w:val="00C21BA8"/>
    <w:rsid w:val="00C21C74"/>
    <w:rsid w:val="00C21F7E"/>
    <w:rsid w:val="00C2307C"/>
    <w:rsid w:val="00C232B0"/>
    <w:rsid w:val="00C23314"/>
    <w:rsid w:val="00C23E07"/>
    <w:rsid w:val="00C23E50"/>
    <w:rsid w:val="00C24661"/>
    <w:rsid w:val="00C2528F"/>
    <w:rsid w:val="00C252C9"/>
    <w:rsid w:val="00C26490"/>
    <w:rsid w:val="00C264CA"/>
    <w:rsid w:val="00C2664D"/>
    <w:rsid w:val="00C30D98"/>
    <w:rsid w:val="00C31528"/>
    <w:rsid w:val="00C31CB8"/>
    <w:rsid w:val="00C34061"/>
    <w:rsid w:val="00C3453A"/>
    <w:rsid w:val="00C34883"/>
    <w:rsid w:val="00C35F35"/>
    <w:rsid w:val="00C364F9"/>
    <w:rsid w:val="00C36AF3"/>
    <w:rsid w:val="00C3701D"/>
    <w:rsid w:val="00C4024C"/>
    <w:rsid w:val="00C4115E"/>
    <w:rsid w:val="00C4163F"/>
    <w:rsid w:val="00C41849"/>
    <w:rsid w:val="00C41EA0"/>
    <w:rsid w:val="00C4216F"/>
    <w:rsid w:val="00C422DC"/>
    <w:rsid w:val="00C426B4"/>
    <w:rsid w:val="00C427A4"/>
    <w:rsid w:val="00C43288"/>
    <w:rsid w:val="00C43369"/>
    <w:rsid w:val="00C43567"/>
    <w:rsid w:val="00C43861"/>
    <w:rsid w:val="00C43CD4"/>
    <w:rsid w:val="00C440B9"/>
    <w:rsid w:val="00C441CC"/>
    <w:rsid w:val="00C44619"/>
    <w:rsid w:val="00C457A5"/>
    <w:rsid w:val="00C505E8"/>
    <w:rsid w:val="00C52279"/>
    <w:rsid w:val="00C52E97"/>
    <w:rsid w:val="00C5317B"/>
    <w:rsid w:val="00C53893"/>
    <w:rsid w:val="00C545CE"/>
    <w:rsid w:val="00C55527"/>
    <w:rsid w:val="00C56147"/>
    <w:rsid w:val="00C619AE"/>
    <w:rsid w:val="00C61DB0"/>
    <w:rsid w:val="00C6297C"/>
    <w:rsid w:val="00C63415"/>
    <w:rsid w:val="00C659A1"/>
    <w:rsid w:val="00C65EAE"/>
    <w:rsid w:val="00C660E4"/>
    <w:rsid w:val="00C6653D"/>
    <w:rsid w:val="00C66CA0"/>
    <w:rsid w:val="00C66D79"/>
    <w:rsid w:val="00C677B3"/>
    <w:rsid w:val="00C67BCC"/>
    <w:rsid w:val="00C71053"/>
    <w:rsid w:val="00C732A2"/>
    <w:rsid w:val="00C7344C"/>
    <w:rsid w:val="00C73649"/>
    <w:rsid w:val="00C745E4"/>
    <w:rsid w:val="00C75B81"/>
    <w:rsid w:val="00C76150"/>
    <w:rsid w:val="00C7651E"/>
    <w:rsid w:val="00C7653F"/>
    <w:rsid w:val="00C774B2"/>
    <w:rsid w:val="00C77803"/>
    <w:rsid w:val="00C77F0A"/>
    <w:rsid w:val="00C800E2"/>
    <w:rsid w:val="00C8030F"/>
    <w:rsid w:val="00C809A6"/>
    <w:rsid w:val="00C80ED8"/>
    <w:rsid w:val="00C81526"/>
    <w:rsid w:val="00C82D1A"/>
    <w:rsid w:val="00C832FE"/>
    <w:rsid w:val="00C83A1C"/>
    <w:rsid w:val="00C83B11"/>
    <w:rsid w:val="00C842AC"/>
    <w:rsid w:val="00C844E2"/>
    <w:rsid w:val="00C85BC5"/>
    <w:rsid w:val="00C85D6F"/>
    <w:rsid w:val="00C876FA"/>
    <w:rsid w:val="00C87BDE"/>
    <w:rsid w:val="00C87C7F"/>
    <w:rsid w:val="00C87C97"/>
    <w:rsid w:val="00C87FEE"/>
    <w:rsid w:val="00C9013E"/>
    <w:rsid w:val="00C90500"/>
    <w:rsid w:val="00C90572"/>
    <w:rsid w:val="00C9071C"/>
    <w:rsid w:val="00C91121"/>
    <w:rsid w:val="00C9161A"/>
    <w:rsid w:val="00C91DF9"/>
    <w:rsid w:val="00C93B5E"/>
    <w:rsid w:val="00C96C74"/>
    <w:rsid w:val="00C96DE3"/>
    <w:rsid w:val="00C97CAF"/>
    <w:rsid w:val="00C97F04"/>
    <w:rsid w:val="00CA0F7E"/>
    <w:rsid w:val="00CA3202"/>
    <w:rsid w:val="00CA3917"/>
    <w:rsid w:val="00CA39F9"/>
    <w:rsid w:val="00CA3F83"/>
    <w:rsid w:val="00CA3FA1"/>
    <w:rsid w:val="00CA4C43"/>
    <w:rsid w:val="00CA4E45"/>
    <w:rsid w:val="00CA54B7"/>
    <w:rsid w:val="00CA6406"/>
    <w:rsid w:val="00CA669B"/>
    <w:rsid w:val="00CA6C07"/>
    <w:rsid w:val="00CA712E"/>
    <w:rsid w:val="00CA7DE8"/>
    <w:rsid w:val="00CB00A1"/>
    <w:rsid w:val="00CB068D"/>
    <w:rsid w:val="00CB0D0E"/>
    <w:rsid w:val="00CB13DB"/>
    <w:rsid w:val="00CB1567"/>
    <w:rsid w:val="00CB29DD"/>
    <w:rsid w:val="00CB2D6C"/>
    <w:rsid w:val="00CB3654"/>
    <w:rsid w:val="00CB3E24"/>
    <w:rsid w:val="00CB60A7"/>
    <w:rsid w:val="00CB654C"/>
    <w:rsid w:val="00CB68BB"/>
    <w:rsid w:val="00CB774F"/>
    <w:rsid w:val="00CB7E1B"/>
    <w:rsid w:val="00CB7EA7"/>
    <w:rsid w:val="00CC08D2"/>
    <w:rsid w:val="00CC0D32"/>
    <w:rsid w:val="00CC1372"/>
    <w:rsid w:val="00CC1D67"/>
    <w:rsid w:val="00CC2324"/>
    <w:rsid w:val="00CC2524"/>
    <w:rsid w:val="00CC27C4"/>
    <w:rsid w:val="00CC331F"/>
    <w:rsid w:val="00CC34B7"/>
    <w:rsid w:val="00CC3D15"/>
    <w:rsid w:val="00CC515B"/>
    <w:rsid w:val="00CC51EA"/>
    <w:rsid w:val="00CC5B4C"/>
    <w:rsid w:val="00CC5E52"/>
    <w:rsid w:val="00CC64CC"/>
    <w:rsid w:val="00CC6763"/>
    <w:rsid w:val="00CC6C07"/>
    <w:rsid w:val="00CC74A9"/>
    <w:rsid w:val="00CD248D"/>
    <w:rsid w:val="00CD2A26"/>
    <w:rsid w:val="00CD3CF7"/>
    <w:rsid w:val="00CD588B"/>
    <w:rsid w:val="00CD7019"/>
    <w:rsid w:val="00CD7742"/>
    <w:rsid w:val="00CD7D3D"/>
    <w:rsid w:val="00CE05BB"/>
    <w:rsid w:val="00CE0F2A"/>
    <w:rsid w:val="00CE0FE5"/>
    <w:rsid w:val="00CE1211"/>
    <w:rsid w:val="00CE3148"/>
    <w:rsid w:val="00CE32AD"/>
    <w:rsid w:val="00CE3522"/>
    <w:rsid w:val="00CE39EE"/>
    <w:rsid w:val="00CE41D8"/>
    <w:rsid w:val="00CE4CE4"/>
    <w:rsid w:val="00CE5A95"/>
    <w:rsid w:val="00CE5ADA"/>
    <w:rsid w:val="00CE6014"/>
    <w:rsid w:val="00CE6F46"/>
    <w:rsid w:val="00CE73E3"/>
    <w:rsid w:val="00CF029A"/>
    <w:rsid w:val="00CF053C"/>
    <w:rsid w:val="00CF138F"/>
    <w:rsid w:val="00CF241C"/>
    <w:rsid w:val="00CF274F"/>
    <w:rsid w:val="00CF2A7B"/>
    <w:rsid w:val="00CF2E7A"/>
    <w:rsid w:val="00CF3105"/>
    <w:rsid w:val="00CF50B9"/>
    <w:rsid w:val="00CF5848"/>
    <w:rsid w:val="00CF5A95"/>
    <w:rsid w:val="00CF6740"/>
    <w:rsid w:val="00CF6824"/>
    <w:rsid w:val="00CF7316"/>
    <w:rsid w:val="00D005B1"/>
    <w:rsid w:val="00D0125A"/>
    <w:rsid w:val="00D01C33"/>
    <w:rsid w:val="00D01D7D"/>
    <w:rsid w:val="00D04C6E"/>
    <w:rsid w:val="00D05531"/>
    <w:rsid w:val="00D05DC0"/>
    <w:rsid w:val="00D06842"/>
    <w:rsid w:val="00D0723B"/>
    <w:rsid w:val="00D07A07"/>
    <w:rsid w:val="00D107E1"/>
    <w:rsid w:val="00D11007"/>
    <w:rsid w:val="00D117B3"/>
    <w:rsid w:val="00D118C0"/>
    <w:rsid w:val="00D120DA"/>
    <w:rsid w:val="00D12596"/>
    <w:rsid w:val="00D13A74"/>
    <w:rsid w:val="00D13D07"/>
    <w:rsid w:val="00D14B48"/>
    <w:rsid w:val="00D15107"/>
    <w:rsid w:val="00D15731"/>
    <w:rsid w:val="00D16E83"/>
    <w:rsid w:val="00D20FC0"/>
    <w:rsid w:val="00D218A6"/>
    <w:rsid w:val="00D21971"/>
    <w:rsid w:val="00D22194"/>
    <w:rsid w:val="00D22A4B"/>
    <w:rsid w:val="00D22D41"/>
    <w:rsid w:val="00D22F73"/>
    <w:rsid w:val="00D23515"/>
    <w:rsid w:val="00D241C3"/>
    <w:rsid w:val="00D24281"/>
    <w:rsid w:val="00D243EA"/>
    <w:rsid w:val="00D24494"/>
    <w:rsid w:val="00D2530B"/>
    <w:rsid w:val="00D2596A"/>
    <w:rsid w:val="00D25DC3"/>
    <w:rsid w:val="00D25DF0"/>
    <w:rsid w:val="00D267F5"/>
    <w:rsid w:val="00D26BA6"/>
    <w:rsid w:val="00D26FE7"/>
    <w:rsid w:val="00D272AC"/>
    <w:rsid w:val="00D27337"/>
    <w:rsid w:val="00D27368"/>
    <w:rsid w:val="00D2764B"/>
    <w:rsid w:val="00D27E65"/>
    <w:rsid w:val="00D27EEF"/>
    <w:rsid w:val="00D305CA"/>
    <w:rsid w:val="00D3112B"/>
    <w:rsid w:val="00D31160"/>
    <w:rsid w:val="00D31381"/>
    <w:rsid w:val="00D32288"/>
    <w:rsid w:val="00D32815"/>
    <w:rsid w:val="00D32888"/>
    <w:rsid w:val="00D32DC6"/>
    <w:rsid w:val="00D34378"/>
    <w:rsid w:val="00D34CF7"/>
    <w:rsid w:val="00D35B74"/>
    <w:rsid w:val="00D35DE6"/>
    <w:rsid w:val="00D35FB2"/>
    <w:rsid w:val="00D368BE"/>
    <w:rsid w:val="00D37505"/>
    <w:rsid w:val="00D37AD7"/>
    <w:rsid w:val="00D418F1"/>
    <w:rsid w:val="00D41FCE"/>
    <w:rsid w:val="00D42DE9"/>
    <w:rsid w:val="00D42E38"/>
    <w:rsid w:val="00D43133"/>
    <w:rsid w:val="00D43FCF"/>
    <w:rsid w:val="00D442E2"/>
    <w:rsid w:val="00D448B6"/>
    <w:rsid w:val="00D44A01"/>
    <w:rsid w:val="00D44DA5"/>
    <w:rsid w:val="00D45163"/>
    <w:rsid w:val="00D45543"/>
    <w:rsid w:val="00D463F6"/>
    <w:rsid w:val="00D47A1B"/>
    <w:rsid w:val="00D47B03"/>
    <w:rsid w:val="00D502CA"/>
    <w:rsid w:val="00D50932"/>
    <w:rsid w:val="00D5098A"/>
    <w:rsid w:val="00D50E66"/>
    <w:rsid w:val="00D52EFB"/>
    <w:rsid w:val="00D539E2"/>
    <w:rsid w:val="00D53C37"/>
    <w:rsid w:val="00D542BD"/>
    <w:rsid w:val="00D54AB3"/>
    <w:rsid w:val="00D55038"/>
    <w:rsid w:val="00D55B97"/>
    <w:rsid w:val="00D56DE5"/>
    <w:rsid w:val="00D571A7"/>
    <w:rsid w:val="00D57CE7"/>
    <w:rsid w:val="00D60619"/>
    <w:rsid w:val="00D60790"/>
    <w:rsid w:val="00D60883"/>
    <w:rsid w:val="00D60BDE"/>
    <w:rsid w:val="00D61956"/>
    <w:rsid w:val="00D62899"/>
    <w:rsid w:val="00D62DCB"/>
    <w:rsid w:val="00D62F33"/>
    <w:rsid w:val="00D63192"/>
    <w:rsid w:val="00D63FD3"/>
    <w:rsid w:val="00D640A4"/>
    <w:rsid w:val="00D6502A"/>
    <w:rsid w:val="00D652DB"/>
    <w:rsid w:val="00D65322"/>
    <w:rsid w:val="00D657C8"/>
    <w:rsid w:val="00D65F96"/>
    <w:rsid w:val="00D660A6"/>
    <w:rsid w:val="00D6717F"/>
    <w:rsid w:val="00D675AB"/>
    <w:rsid w:val="00D67A63"/>
    <w:rsid w:val="00D67FD4"/>
    <w:rsid w:val="00D70502"/>
    <w:rsid w:val="00D7110A"/>
    <w:rsid w:val="00D722D2"/>
    <w:rsid w:val="00D7295B"/>
    <w:rsid w:val="00D732DB"/>
    <w:rsid w:val="00D73A7C"/>
    <w:rsid w:val="00D754E0"/>
    <w:rsid w:val="00D76DDC"/>
    <w:rsid w:val="00D7744A"/>
    <w:rsid w:val="00D77AA8"/>
    <w:rsid w:val="00D80C96"/>
    <w:rsid w:val="00D82D57"/>
    <w:rsid w:val="00D82F5C"/>
    <w:rsid w:val="00D84D47"/>
    <w:rsid w:val="00D85F2F"/>
    <w:rsid w:val="00D868AF"/>
    <w:rsid w:val="00D87B1E"/>
    <w:rsid w:val="00D907C5"/>
    <w:rsid w:val="00D90C6C"/>
    <w:rsid w:val="00D91668"/>
    <w:rsid w:val="00D91D11"/>
    <w:rsid w:val="00D925F5"/>
    <w:rsid w:val="00D93C86"/>
    <w:rsid w:val="00D9411C"/>
    <w:rsid w:val="00D9468C"/>
    <w:rsid w:val="00D94E73"/>
    <w:rsid w:val="00D9553B"/>
    <w:rsid w:val="00D95D42"/>
    <w:rsid w:val="00D960FE"/>
    <w:rsid w:val="00D96A79"/>
    <w:rsid w:val="00DA0D9F"/>
    <w:rsid w:val="00DA1D5D"/>
    <w:rsid w:val="00DA2071"/>
    <w:rsid w:val="00DA26E3"/>
    <w:rsid w:val="00DA3452"/>
    <w:rsid w:val="00DA5B9C"/>
    <w:rsid w:val="00DA68A7"/>
    <w:rsid w:val="00DA7364"/>
    <w:rsid w:val="00DA7956"/>
    <w:rsid w:val="00DB0419"/>
    <w:rsid w:val="00DB08B2"/>
    <w:rsid w:val="00DB1466"/>
    <w:rsid w:val="00DB25CE"/>
    <w:rsid w:val="00DB34FC"/>
    <w:rsid w:val="00DB3DA9"/>
    <w:rsid w:val="00DB4231"/>
    <w:rsid w:val="00DB442F"/>
    <w:rsid w:val="00DB4BB0"/>
    <w:rsid w:val="00DB6462"/>
    <w:rsid w:val="00DB66F2"/>
    <w:rsid w:val="00DB67BC"/>
    <w:rsid w:val="00DB7144"/>
    <w:rsid w:val="00DB7A2F"/>
    <w:rsid w:val="00DB7ACD"/>
    <w:rsid w:val="00DB7C97"/>
    <w:rsid w:val="00DC24AF"/>
    <w:rsid w:val="00DC4CF7"/>
    <w:rsid w:val="00DC4D34"/>
    <w:rsid w:val="00DC51F8"/>
    <w:rsid w:val="00DC788A"/>
    <w:rsid w:val="00DD0238"/>
    <w:rsid w:val="00DD04D9"/>
    <w:rsid w:val="00DD0BFE"/>
    <w:rsid w:val="00DD1718"/>
    <w:rsid w:val="00DD18F1"/>
    <w:rsid w:val="00DD1991"/>
    <w:rsid w:val="00DD1F39"/>
    <w:rsid w:val="00DD3A3C"/>
    <w:rsid w:val="00DD3C14"/>
    <w:rsid w:val="00DD4F2F"/>
    <w:rsid w:val="00DD5308"/>
    <w:rsid w:val="00DD5FFE"/>
    <w:rsid w:val="00DD6A9C"/>
    <w:rsid w:val="00DD7B65"/>
    <w:rsid w:val="00DD7D7B"/>
    <w:rsid w:val="00DD7FC7"/>
    <w:rsid w:val="00DE02C3"/>
    <w:rsid w:val="00DE0DBB"/>
    <w:rsid w:val="00DE21DB"/>
    <w:rsid w:val="00DE273C"/>
    <w:rsid w:val="00DE2D4A"/>
    <w:rsid w:val="00DE2F82"/>
    <w:rsid w:val="00DE3E00"/>
    <w:rsid w:val="00DE4005"/>
    <w:rsid w:val="00DE432A"/>
    <w:rsid w:val="00DE4410"/>
    <w:rsid w:val="00DE4FAA"/>
    <w:rsid w:val="00DE5365"/>
    <w:rsid w:val="00DE57D3"/>
    <w:rsid w:val="00DE62F2"/>
    <w:rsid w:val="00DE6693"/>
    <w:rsid w:val="00DE685C"/>
    <w:rsid w:val="00DE6EC5"/>
    <w:rsid w:val="00DE7A38"/>
    <w:rsid w:val="00DF0E94"/>
    <w:rsid w:val="00DF14DE"/>
    <w:rsid w:val="00DF1D6B"/>
    <w:rsid w:val="00DF2F38"/>
    <w:rsid w:val="00DF33BF"/>
    <w:rsid w:val="00DF3C44"/>
    <w:rsid w:val="00DF5D71"/>
    <w:rsid w:val="00DF5E30"/>
    <w:rsid w:val="00DF6C4C"/>
    <w:rsid w:val="00DF7810"/>
    <w:rsid w:val="00DF7A7C"/>
    <w:rsid w:val="00E00444"/>
    <w:rsid w:val="00E0053E"/>
    <w:rsid w:val="00E0172E"/>
    <w:rsid w:val="00E018E9"/>
    <w:rsid w:val="00E01C44"/>
    <w:rsid w:val="00E01EF9"/>
    <w:rsid w:val="00E0225A"/>
    <w:rsid w:val="00E0431C"/>
    <w:rsid w:val="00E05F35"/>
    <w:rsid w:val="00E0613E"/>
    <w:rsid w:val="00E06F3F"/>
    <w:rsid w:val="00E0714F"/>
    <w:rsid w:val="00E07CFA"/>
    <w:rsid w:val="00E10176"/>
    <w:rsid w:val="00E104A7"/>
    <w:rsid w:val="00E108C8"/>
    <w:rsid w:val="00E1374E"/>
    <w:rsid w:val="00E14365"/>
    <w:rsid w:val="00E143A3"/>
    <w:rsid w:val="00E14441"/>
    <w:rsid w:val="00E15320"/>
    <w:rsid w:val="00E16E02"/>
    <w:rsid w:val="00E17BF5"/>
    <w:rsid w:val="00E17F29"/>
    <w:rsid w:val="00E2132F"/>
    <w:rsid w:val="00E23B4A"/>
    <w:rsid w:val="00E23E59"/>
    <w:rsid w:val="00E2405D"/>
    <w:rsid w:val="00E24301"/>
    <w:rsid w:val="00E249D3"/>
    <w:rsid w:val="00E25136"/>
    <w:rsid w:val="00E255A2"/>
    <w:rsid w:val="00E256DD"/>
    <w:rsid w:val="00E32A64"/>
    <w:rsid w:val="00E32A92"/>
    <w:rsid w:val="00E33F89"/>
    <w:rsid w:val="00E3461B"/>
    <w:rsid w:val="00E34EAD"/>
    <w:rsid w:val="00E358C8"/>
    <w:rsid w:val="00E35D9B"/>
    <w:rsid w:val="00E35E93"/>
    <w:rsid w:val="00E361E7"/>
    <w:rsid w:val="00E36EF0"/>
    <w:rsid w:val="00E37E74"/>
    <w:rsid w:val="00E4123F"/>
    <w:rsid w:val="00E4171B"/>
    <w:rsid w:val="00E41837"/>
    <w:rsid w:val="00E41D19"/>
    <w:rsid w:val="00E421ED"/>
    <w:rsid w:val="00E42982"/>
    <w:rsid w:val="00E43711"/>
    <w:rsid w:val="00E43EA9"/>
    <w:rsid w:val="00E44ACA"/>
    <w:rsid w:val="00E45282"/>
    <w:rsid w:val="00E47358"/>
    <w:rsid w:val="00E47389"/>
    <w:rsid w:val="00E52BEC"/>
    <w:rsid w:val="00E542EA"/>
    <w:rsid w:val="00E545FB"/>
    <w:rsid w:val="00E55A14"/>
    <w:rsid w:val="00E55F4C"/>
    <w:rsid w:val="00E56175"/>
    <w:rsid w:val="00E57B7E"/>
    <w:rsid w:val="00E604EB"/>
    <w:rsid w:val="00E60C6E"/>
    <w:rsid w:val="00E61D8D"/>
    <w:rsid w:val="00E61EA3"/>
    <w:rsid w:val="00E623CE"/>
    <w:rsid w:val="00E6259A"/>
    <w:rsid w:val="00E62678"/>
    <w:rsid w:val="00E62951"/>
    <w:rsid w:val="00E62B5A"/>
    <w:rsid w:val="00E63F69"/>
    <w:rsid w:val="00E646C3"/>
    <w:rsid w:val="00E64EE2"/>
    <w:rsid w:val="00E650BB"/>
    <w:rsid w:val="00E6580D"/>
    <w:rsid w:val="00E66215"/>
    <w:rsid w:val="00E66233"/>
    <w:rsid w:val="00E66E95"/>
    <w:rsid w:val="00E67375"/>
    <w:rsid w:val="00E67C37"/>
    <w:rsid w:val="00E70B5A"/>
    <w:rsid w:val="00E70EF6"/>
    <w:rsid w:val="00E71771"/>
    <w:rsid w:val="00E71CE2"/>
    <w:rsid w:val="00E71E03"/>
    <w:rsid w:val="00E730A4"/>
    <w:rsid w:val="00E73518"/>
    <w:rsid w:val="00E73B8E"/>
    <w:rsid w:val="00E748AF"/>
    <w:rsid w:val="00E74EB0"/>
    <w:rsid w:val="00E76731"/>
    <w:rsid w:val="00E76815"/>
    <w:rsid w:val="00E76AB7"/>
    <w:rsid w:val="00E77D9E"/>
    <w:rsid w:val="00E80165"/>
    <w:rsid w:val="00E80DDE"/>
    <w:rsid w:val="00E814A0"/>
    <w:rsid w:val="00E8260C"/>
    <w:rsid w:val="00E8266B"/>
    <w:rsid w:val="00E86146"/>
    <w:rsid w:val="00E8665B"/>
    <w:rsid w:val="00E9153F"/>
    <w:rsid w:val="00E91ADF"/>
    <w:rsid w:val="00E92D90"/>
    <w:rsid w:val="00E93349"/>
    <w:rsid w:val="00E942EF"/>
    <w:rsid w:val="00E94F09"/>
    <w:rsid w:val="00E96124"/>
    <w:rsid w:val="00E964F4"/>
    <w:rsid w:val="00E9662B"/>
    <w:rsid w:val="00E967E4"/>
    <w:rsid w:val="00E9721E"/>
    <w:rsid w:val="00E9735E"/>
    <w:rsid w:val="00E97922"/>
    <w:rsid w:val="00E97D7C"/>
    <w:rsid w:val="00EA0804"/>
    <w:rsid w:val="00EA21F6"/>
    <w:rsid w:val="00EA2F5E"/>
    <w:rsid w:val="00EA42AA"/>
    <w:rsid w:val="00EA47C0"/>
    <w:rsid w:val="00EA485D"/>
    <w:rsid w:val="00EA5022"/>
    <w:rsid w:val="00EA5B78"/>
    <w:rsid w:val="00EA5D6C"/>
    <w:rsid w:val="00EA5FF0"/>
    <w:rsid w:val="00EB08D6"/>
    <w:rsid w:val="00EB3044"/>
    <w:rsid w:val="00EB3441"/>
    <w:rsid w:val="00EB3F04"/>
    <w:rsid w:val="00EB402C"/>
    <w:rsid w:val="00EB438B"/>
    <w:rsid w:val="00EB4791"/>
    <w:rsid w:val="00EB5A68"/>
    <w:rsid w:val="00EB5C81"/>
    <w:rsid w:val="00EB6A66"/>
    <w:rsid w:val="00EB6B73"/>
    <w:rsid w:val="00EB7048"/>
    <w:rsid w:val="00EB7AA4"/>
    <w:rsid w:val="00EB7C27"/>
    <w:rsid w:val="00EC0709"/>
    <w:rsid w:val="00EC1585"/>
    <w:rsid w:val="00EC3D01"/>
    <w:rsid w:val="00EC4425"/>
    <w:rsid w:val="00EC47E3"/>
    <w:rsid w:val="00EC5886"/>
    <w:rsid w:val="00EC5C72"/>
    <w:rsid w:val="00EC6045"/>
    <w:rsid w:val="00EC6C85"/>
    <w:rsid w:val="00EC7C17"/>
    <w:rsid w:val="00ED0171"/>
    <w:rsid w:val="00ED06D5"/>
    <w:rsid w:val="00ED08B9"/>
    <w:rsid w:val="00ED0DCA"/>
    <w:rsid w:val="00ED0EB7"/>
    <w:rsid w:val="00ED1623"/>
    <w:rsid w:val="00ED1836"/>
    <w:rsid w:val="00ED229B"/>
    <w:rsid w:val="00ED4736"/>
    <w:rsid w:val="00ED487F"/>
    <w:rsid w:val="00ED5536"/>
    <w:rsid w:val="00ED639F"/>
    <w:rsid w:val="00ED6914"/>
    <w:rsid w:val="00ED69D7"/>
    <w:rsid w:val="00ED6D96"/>
    <w:rsid w:val="00ED703E"/>
    <w:rsid w:val="00EE18D6"/>
    <w:rsid w:val="00EE258E"/>
    <w:rsid w:val="00EE30B7"/>
    <w:rsid w:val="00EE40ED"/>
    <w:rsid w:val="00EE431A"/>
    <w:rsid w:val="00EE499C"/>
    <w:rsid w:val="00EE4C69"/>
    <w:rsid w:val="00EE58FF"/>
    <w:rsid w:val="00EE600E"/>
    <w:rsid w:val="00EE6271"/>
    <w:rsid w:val="00EE6282"/>
    <w:rsid w:val="00EE6F69"/>
    <w:rsid w:val="00EE721F"/>
    <w:rsid w:val="00EE7543"/>
    <w:rsid w:val="00EF167F"/>
    <w:rsid w:val="00EF197E"/>
    <w:rsid w:val="00EF1C4F"/>
    <w:rsid w:val="00EF21B3"/>
    <w:rsid w:val="00EF2BB3"/>
    <w:rsid w:val="00EF32D8"/>
    <w:rsid w:val="00EF3498"/>
    <w:rsid w:val="00EF3BA3"/>
    <w:rsid w:val="00EF4791"/>
    <w:rsid w:val="00EF6256"/>
    <w:rsid w:val="00EF6264"/>
    <w:rsid w:val="00EF750D"/>
    <w:rsid w:val="00F002C6"/>
    <w:rsid w:val="00F0031B"/>
    <w:rsid w:val="00F00495"/>
    <w:rsid w:val="00F00548"/>
    <w:rsid w:val="00F009CD"/>
    <w:rsid w:val="00F017A4"/>
    <w:rsid w:val="00F01A26"/>
    <w:rsid w:val="00F02214"/>
    <w:rsid w:val="00F0339E"/>
    <w:rsid w:val="00F0372C"/>
    <w:rsid w:val="00F04C22"/>
    <w:rsid w:val="00F04EE6"/>
    <w:rsid w:val="00F04F1D"/>
    <w:rsid w:val="00F07A65"/>
    <w:rsid w:val="00F10184"/>
    <w:rsid w:val="00F10250"/>
    <w:rsid w:val="00F112BC"/>
    <w:rsid w:val="00F11587"/>
    <w:rsid w:val="00F12477"/>
    <w:rsid w:val="00F12A08"/>
    <w:rsid w:val="00F12B4D"/>
    <w:rsid w:val="00F1406F"/>
    <w:rsid w:val="00F154B5"/>
    <w:rsid w:val="00F16211"/>
    <w:rsid w:val="00F16772"/>
    <w:rsid w:val="00F202EA"/>
    <w:rsid w:val="00F20F15"/>
    <w:rsid w:val="00F20F7C"/>
    <w:rsid w:val="00F2185B"/>
    <w:rsid w:val="00F223C2"/>
    <w:rsid w:val="00F224B3"/>
    <w:rsid w:val="00F24A6A"/>
    <w:rsid w:val="00F251BA"/>
    <w:rsid w:val="00F2561A"/>
    <w:rsid w:val="00F257F7"/>
    <w:rsid w:val="00F26557"/>
    <w:rsid w:val="00F2699E"/>
    <w:rsid w:val="00F27654"/>
    <w:rsid w:val="00F30959"/>
    <w:rsid w:val="00F30D59"/>
    <w:rsid w:val="00F30F3C"/>
    <w:rsid w:val="00F315A3"/>
    <w:rsid w:val="00F31E3A"/>
    <w:rsid w:val="00F31EBA"/>
    <w:rsid w:val="00F32662"/>
    <w:rsid w:val="00F32935"/>
    <w:rsid w:val="00F34388"/>
    <w:rsid w:val="00F345FF"/>
    <w:rsid w:val="00F36FDB"/>
    <w:rsid w:val="00F37BB1"/>
    <w:rsid w:val="00F4095A"/>
    <w:rsid w:val="00F40AC6"/>
    <w:rsid w:val="00F412E1"/>
    <w:rsid w:val="00F41E96"/>
    <w:rsid w:val="00F42ACB"/>
    <w:rsid w:val="00F42BF2"/>
    <w:rsid w:val="00F432B4"/>
    <w:rsid w:val="00F4486B"/>
    <w:rsid w:val="00F44D04"/>
    <w:rsid w:val="00F451A5"/>
    <w:rsid w:val="00F45751"/>
    <w:rsid w:val="00F45D93"/>
    <w:rsid w:val="00F464BC"/>
    <w:rsid w:val="00F46D7D"/>
    <w:rsid w:val="00F4757E"/>
    <w:rsid w:val="00F47B26"/>
    <w:rsid w:val="00F47F68"/>
    <w:rsid w:val="00F50A04"/>
    <w:rsid w:val="00F51DE5"/>
    <w:rsid w:val="00F558E5"/>
    <w:rsid w:val="00F55971"/>
    <w:rsid w:val="00F56D4F"/>
    <w:rsid w:val="00F60317"/>
    <w:rsid w:val="00F607D6"/>
    <w:rsid w:val="00F61206"/>
    <w:rsid w:val="00F616B1"/>
    <w:rsid w:val="00F638DA"/>
    <w:rsid w:val="00F643A6"/>
    <w:rsid w:val="00F64A0F"/>
    <w:rsid w:val="00F65881"/>
    <w:rsid w:val="00F66935"/>
    <w:rsid w:val="00F66DE9"/>
    <w:rsid w:val="00F70B0F"/>
    <w:rsid w:val="00F70C64"/>
    <w:rsid w:val="00F71AD5"/>
    <w:rsid w:val="00F72D5B"/>
    <w:rsid w:val="00F744CD"/>
    <w:rsid w:val="00F7457D"/>
    <w:rsid w:val="00F75A05"/>
    <w:rsid w:val="00F77C46"/>
    <w:rsid w:val="00F80019"/>
    <w:rsid w:val="00F80768"/>
    <w:rsid w:val="00F8100A"/>
    <w:rsid w:val="00F81418"/>
    <w:rsid w:val="00F81A53"/>
    <w:rsid w:val="00F81ED7"/>
    <w:rsid w:val="00F8269F"/>
    <w:rsid w:val="00F82814"/>
    <w:rsid w:val="00F82DB1"/>
    <w:rsid w:val="00F8329D"/>
    <w:rsid w:val="00F8348A"/>
    <w:rsid w:val="00F835D9"/>
    <w:rsid w:val="00F837C3"/>
    <w:rsid w:val="00F83913"/>
    <w:rsid w:val="00F845A0"/>
    <w:rsid w:val="00F8476C"/>
    <w:rsid w:val="00F84A7A"/>
    <w:rsid w:val="00F84D87"/>
    <w:rsid w:val="00F84D8F"/>
    <w:rsid w:val="00F84F44"/>
    <w:rsid w:val="00F85ACB"/>
    <w:rsid w:val="00F86237"/>
    <w:rsid w:val="00F8628F"/>
    <w:rsid w:val="00F86986"/>
    <w:rsid w:val="00F86BCC"/>
    <w:rsid w:val="00F874E9"/>
    <w:rsid w:val="00F87CA9"/>
    <w:rsid w:val="00F904B8"/>
    <w:rsid w:val="00F90BEA"/>
    <w:rsid w:val="00F90D51"/>
    <w:rsid w:val="00F90F5B"/>
    <w:rsid w:val="00F919CE"/>
    <w:rsid w:val="00F919FB"/>
    <w:rsid w:val="00F92035"/>
    <w:rsid w:val="00F92B71"/>
    <w:rsid w:val="00F93C20"/>
    <w:rsid w:val="00F949F7"/>
    <w:rsid w:val="00F96226"/>
    <w:rsid w:val="00F963FB"/>
    <w:rsid w:val="00F9640F"/>
    <w:rsid w:val="00F97B3B"/>
    <w:rsid w:val="00F97E14"/>
    <w:rsid w:val="00F97F56"/>
    <w:rsid w:val="00FA0AC1"/>
    <w:rsid w:val="00FA0DDB"/>
    <w:rsid w:val="00FA1105"/>
    <w:rsid w:val="00FA23A6"/>
    <w:rsid w:val="00FA2843"/>
    <w:rsid w:val="00FA2B90"/>
    <w:rsid w:val="00FA3190"/>
    <w:rsid w:val="00FA3243"/>
    <w:rsid w:val="00FA3883"/>
    <w:rsid w:val="00FA45C9"/>
    <w:rsid w:val="00FA4C80"/>
    <w:rsid w:val="00FA4D0E"/>
    <w:rsid w:val="00FA508B"/>
    <w:rsid w:val="00FA5F59"/>
    <w:rsid w:val="00FA68AB"/>
    <w:rsid w:val="00FA6D22"/>
    <w:rsid w:val="00FB0A6D"/>
    <w:rsid w:val="00FB0C30"/>
    <w:rsid w:val="00FB0F6C"/>
    <w:rsid w:val="00FB1A07"/>
    <w:rsid w:val="00FB1D73"/>
    <w:rsid w:val="00FB1DB6"/>
    <w:rsid w:val="00FB481E"/>
    <w:rsid w:val="00FB4A70"/>
    <w:rsid w:val="00FB5DE1"/>
    <w:rsid w:val="00FB65A0"/>
    <w:rsid w:val="00FB753F"/>
    <w:rsid w:val="00FB7635"/>
    <w:rsid w:val="00FB7DE3"/>
    <w:rsid w:val="00FC0A3C"/>
    <w:rsid w:val="00FC17DF"/>
    <w:rsid w:val="00FC2000"/>
    <w:rsid w:val="00FC428E"/>
    <w:rsid w:val="00FC47D6"/>
    <w:rsid w:val="00FC5C68"/>
    <w:rsid w:val="00FC5CB2"/>
    <w:rsid w:val="00FC60A4"/>
    <w:rsid w:val="00FC64BD"/>
    <w:rsid w:val="00FC6DED"/>
    <w:rsid w:val="00FC7021"/>
    <w:rsid w:val="00FC7A30"/>
    <w:rsid w:val="00FD0B59"/>
    <w:rsid w:val="00FD0BF7"/>
    <w:rsid w:val="00FD0E54"/>
    <w:rsid w:val="00FD11EA"/>
    <w:rsid w:val="00FD156F"/>
    <w:rsid w:val="00FD301A"/>
    <w:rsid w:val="00FD3467"/>
    <w:rsid w:val="00FD435C"/>
    <w:rsid w:val="00FD51BB"/>
    <w:rsid w:val="00FD680C"/>
    <w:rsid w:val="00FD7D52"/>
    <w:rsid w:val="00FE00D0"/>
    <w:rsid w:val="00FE1A74"/>
    <w:rsid w:val="00FE1F90"/>
    <w:rsid w:val="00FE2210"/>
    <w:rsid w:val="00FE2AF8"/>
    <w:rsid w:val="00FE2F7E"/>
    <w:rsid w:val="00FE3AD5"/>
    <w:rsid w:val="00FE4017"/>
    <w:rsid w:val="00FE5449"/>
    <w:rsid w:val="00FE5A5E"/>
    <w:rsid w:val="00FE6170"/>
    <w:rsid w:val="00FE63DA"/>
    <w:rsid w:val="00FE6428"/>
    <w:rsid w:val="00FE68AF"/>
    <w:rsid w:val="00FE6F82"/>
    <w:rsid w:val="00FE72BA"/>
    <w:rsid w:val="00FE7973"/>
    <w:rsid w:val="00FE7B97"/>
    <w:rsid w:val="00FE7C8D"/>
    <w:rsid w:val="00FF1306"/>
    <w:rsid w:val="00FF289C"/>
    <w:rsid w:val="00FF4073"/>
    <w:rsid w:val="00FF4529"/>
    <w:rsid w:val="00FF4B2D"/>
    <w:rsid w:val="00FF4DB0"/>
    <w:rsid w:val="00FF506E"/>
    <w:rsid w:val="00FF5E2D"/>
    <w:rsid w:val="00FF637C"/>
    <w:rsid w:val="00FF6B82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ACA5D"/>
  <w15:docId w15:val="{0705F318-32D9-4DB0-AAF8-C3CC5D30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45C3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ГС_Список_МаркОтст"/>
    <w:rsid w:val="006C45C3"/>
    <w:pPr>
      <w:numPr>
        <w:numId w:val="3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a5">
    <w:name w:val="List Paragraph"/>
    <w:basedOn w:val="a1"/>
    <w:uiPriority w:val="34"/>
    <w:qFormat/>
    <w:rsid w:val="006C45C3"/>
    <w:pPr>
      <w:ind w:left="720"/>
      <w:contextualSpacing/>
    </w:pPr>
  </w:style>
  <w:style w:type="paragraph" w:styleId="a">
    <w:name w:val="List Bullet"/>
    <w:basedOn w:val="a1"/>
    <w:rsid w:val="00C05753"/>
    <w:pPr>
      <w:widowControl w:val="0"/>
      <w:numPr>
        <w:numId w:val="12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styleId="a6">
    <w:name w:val="page number"/>
    <w:basedOn w:val="a2"/>
    <w:rsid w:val="009E4D66"/>
    <w:rPr>
      <w:rFonts w:ascii="Arial" w:hAnsi="Arial" w:cs="Times New Roman"/>
      <w:bCs/>
      <w:color w:val="auto"/>
      <w:sz w:val="36"/>
      <w:u w:val="none"/>
    </w:rPr>
  </w:style>
  <w:style w:type="paragraph" w:customStyle="1" w:styleId="0">
    <w:name w:val="_Текст0_Список"/>
    <w:basedOn w:val="a1"/>
    <w:link w:val="02"/>
    <w:rsid w:val="009E4D66"/>
    <w:pPr>
      <w:tabs>
        <w:tab w:val="left" w:pos="340"/>
      </w:tabs>
      <w:spacing w:after="80"/>
      <w:ind w:left="340" w:hanging="340"/>
      <w:jc w:val="both"/>
    </w:pPr>
    <w:rPr>
      <w:rFonts w:ascii="Verdana" w:eastAsia="Times New Roman" w:hAnsi="Verdana"/>
      <w:spacing w:val="-2"/>
      <w:sz w:val="18"/>
      <w:szCs w:val="24"/>
    </w:rPr>
  </w:style>
  <w:style w:type="character" w:customStyle="1" w:styleId="02">
    <w:name w:val="_Текст0_Список Знак2"/>
    <w:basedOn w:val="a2"/>
    <w:link w:val="0"/>
    <w:rsid w:val="009E4D66"/>
    <w:rPr>
      <w:rFonts w:ascii="Verdana" w:eastAsia="Times New Roman" w:hAnsi="Verdana" w:cs="Times New Roman"/>
      <w:spacing w:val="-2"/>
      <w:sz w:val="18"/>
      <w:szCs w:val="24"/>
      <w:lang w:eastAsia="ru-RU"/>
    </w:rPr>
  </w:style>
  <w:style w:type="paragraph" w:styleId="a7">
    <w:name w:val="Plain Text"/>
    <w:basedOn w:val="a1"/>
    <w:link w:val="a8"/>
    <w:uiPriority w:val="99"/>
    <w:unhideWhenUsed/>
    <w:rsid w:val="00F04C22"/>
    <w:rPr>
      <w:rFonts w:cstheme="minorBidi"/>
      <w:szCs w:val="21"/>
      <w:lang w:eastAsia="en-US"/>
    </w:rPr>
  </w:style>
  <w:style w:type="character" w:customStyle="1" w:styleId="a8">
    <w:name w:val="Текст Знак"/>
    <w:basedOn w:val="a2"/>
    <w:link w:val="a7"/>
    <w:uiPriority w:val="99"/>
    <w:rsid w:val="00F04C2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_dlc_DocId xmlns="194f2403-a4b8-49e1-8848-fa37f14edf7b">SECURITYCODE-1993325655-265</_dlc_DocId>
    <_dlc_DocIdUrl xmlns="194f2403-a4b8-49e1-8848-fa37f14edf7b">
      <Url>https://portal.securitycode.ru/products/Continent_3_9/Continent_3_9_1/_layouts/15/DocIdRedir.aspx?ID=SECURITYCODE-1993325655-265</Url>
      <Description>SECURITYCODE-1993325655-265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518698F5CC1994DA7CE65D1999067FD" ma:contentTypeVersion="2" ma:contentTypeDescription="Создание документа." ma:contentTypeScope="" ma:versionID="e4dc8bd0c6c15b8ff9a6177f6e3e4b21">
  <xsd:schema xmlns:xsd="http://www.w3.org/2001/XMLSchema" xmlns:xs="http://www.w3.org/2001/XMLSchema" xmlns:p="http://schemas.microsoft.com/office/2006/metadata/properties" xmlns:ns2="194f2403-a4b8-49e1-8848-fa37f14edf7b" targetNamespace="http://schemas.microsoft.com/office/2006/metadata/properties" ma:root="true" ma:fieldsID="5688f87161f83fb1c549ad9e39fa0ba1" ns2:_="">
    <xsd:import namespace="194f2403-a4b8-49e1-8848-fa37f14edf7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2403-a4b8-49e1-8848-fa37f14edf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4D33D-1763-4918-9403-FE02A0BEDAE7}"/>
</file>

<file path=customXml/itemProps2.xml><?xml version="1.0" encoding="utf-8"?>
<ds:datastoreItem xmlns:ds="http://schemas.openxmlformats.org/officeDocument/2006/customXml" ds:itemID="{C9AAE966-D551-4A96-A4A2-B8B76F1965F2}"/>
</file>

<file path=customXml/itemProps3.xml><?xml version="1.0" encoding="utf-8"?>
<ds:datastoreItem xmlns:ds="http://schemas.openxmlformats.org/officeDocument/2006/customXml" ds:itemID="{B08F7C48-1553-4C7C-B59E-1EE5D315243E}"/>
</file>

<file path=customXml/itemProps4.xml><?xml version="1.0" encoding="utf-8"?>
<ds:datastoreItem xmlns:ds="http://schemas.openxmlformats.org/officeDocument/2006/customXml" ds:itemID="{2281CB66-D544-49CA-98F2-652E26E093B6}"/>
</file>

<file path=customXml/itemProps5.xml><?xml version="1.0" encoding="utf-8"?>
<ds:datastoreItem xmlns:ds="http://schemas.openxmlformats.org/officeDocument/2006/customXml" ds:itemID="{C1BCD467-55C3-4B6B-A999-94A8A6D7F4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2136</TotalTime>
  <Pages>5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Nemoshkalov Aleksandr</dc:creator>
  <cp:lastModifiedBy>Загрядская Александра</cp:lastModifiedBy>
  <cp:revision>47</cp:revision>
  <dcterms:created xsi:type="dcterms:W3CDTF">2018-10-15T08:22:00Z</dcterms:created>
  <dcterms:modified xsi:type="dcterms:W3CDTF">2021-08-31T13:26:00Z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0x0101007518698F5CC1994DA7CE65D1999067FD</vt:lpwstr>
  </property>
  <property fmtid="{D5CDD505-2E9C-101B-9397-08002B2CF9AE}" pid="3" name="_dlc_DocIdItemGuid">
    <vt:lpwstr>b25ff09d-5698-4191-a32b-409bc6365c69</vt:lpwstr>
  </property>
</Properties>
</file>